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A5C" w:rsidRDefault="00493A5C" w:rsidP="00493A5C">
      <w:pPr>
        <w:jc w:val="both"/>
        <w:rPr>
          <w:rFonts w:ascii="Cambria" w:hAnsi="Cambria"/>
          <w:b/>
          <w:sz w:val="72"/>
          <w:lang w:val="en-US"/>
        </w:rPr>
      </w:pPr>
    </w:p>
    <w:p w:rsidR="00493A5C" w:rsidRDefault="00493A5C" w:rsidP="00493A5C">
      <w:pPr>
        <w:jc w:val="both"/>
        <w:rPr>
          <w:rFonts w:ascii="Cambria" w:hAnsi="Cambria"/>
          <w:b/>
          <w:sz w:val="72"/>
          <w:lang w:val="en-US"/>
        </w:rPr>
      </w:pPr>
      <w:r>
        <w:rPr>
          <w:rFonts w:ascii="Cambria" w:hAnsi="Cambria"/>
          <w:b/>
          <w:noProof/>
          <w:sz w:val="72"/>
          <w:lang w:val="nl-NL" w:eastAsia="nl-NL"/>
        </w:rPr>
        <w:drawing>
          <wp:inline distT="0" distB="0" distL="0" distR="0">
            <wp:extent cx="5760720" cy="21431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logo.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2143125"/>
                    </a:xfrm>
                    <a:prstGeom prst="rect">
                      <a:avLst/>
                    </a:prstGeom>
                  </pic:spPr>
                </pic:pic>
              </a:graphicData>
            </a:graphic>
          </wp:inline>
        </w:drawing>
      </w:r>
    </w:p>
    <w:p w:rsidR="00493A5C" w:rsidRDefault="00493A5C" w:rsidP="00493A5C">
      <w:pPr>
        <w:jc w:val="both"/>
        <w:rPr>
          <w:rFonts w:ascii="Cambria" w:hAnsi="Cambria"/>
          <w:b/>
          <w:sz w:val="72"/>
          <w:lang w:val="en-US"/>
        </w:rPr>
      </w:pPr>
    </w:p>
    <w:p w:rsidR="00493A5C" w:rsidRDefault="00493A5C" w:rsidP="00493A5C">
      <w:pPr>
        <w:jc w:val="both"/>
        <w:rPr>
          <w:rFonts w:ascii="Cambria" w:hAnsi="Cambria"/>
          <w:b/>
          <w:sz w:val="72"/>
          <w:lang w:val="en-US"/>
        </w:rPr>
      </w:pPr>
    </w:p>
    <w:p w:rsidR="00493A5C" w:rsidRDefault="00493A5C" w:rsidP="00493A5C">
      <w:pPr>
        <w:jc w:val="both"/>
        <w:rPr>
          <w:rFonts w:ascii="Cambria" w:hAnsi="Cambria"/>
          <w:b/>
          <w:sz w:val="72"/>
          <w:lang w:val="en-US"/>
        </w:rPr>
      </w:pPr>
    </w:p>
    <w:p w:rsidR="00493A5C" w:rsidRPr="00516BBC" w:rsidRDefault="00493A5C" w:rsidP="00493A5C">
      <w:pPr>
        <w:jc w:val="center"/>
        <w:rPr>
          <w:rFonts w:ascii="Cambria" w:hAnsi="Cambria"/>
          <w:b/>
          <w:sz w:val="72"/>
          <w:lang w:val="en-US"/>
        </w:rPr>
      </w:pPr>
      <w:r w:rsidRPr="00516BBC">
        <w:rPr>
          <w:rFonts w:ascii="Cambria" w:hAnsi="Cambria"/>
          <w:b/>
          <w:sz w:val="72"/>
          <w:lang w:val="en-US"/>
        </w:rPr>
        <w:t>The Return of the Lost Sons</w:t>
      </w:r>
    </w:p>
    <w:p w:rsidR="00493A5C" w:rsidRPr="00516BBC" w:rsidRDefault="00493A5C" w:rsidP="00493A5C">
      <w:pPr>
        <w:jc w:val="center"/>
        <w:rPr>
          <w:rFonts w:ascii="Cambria" w:hAnsi="Cambria"/>
          <w:b/>
          <w:sz w:val="72"/>
          <w:lang w:val="en-US"/>
        </w:rPr>
      </w:pPr>
    </w:p>
    <w:p w:rsidR="00493A5C" w:rsidRPr="00493A5C" w:rsidRDefault="00493A5C" w:rsidP="00493A5C">
      <w:pPr>
        <w:jc w:val="center"/>
        <w:rPr>
          <w:rFonts w:ascii="Cambria" w:hAnsi="Cambria"/>
          <w:b/>
          <w:sz w:val="56"/>
          <w:szCs w:val="56"/>
          <w:lang w:val="en-US"/>
        </w:rPr>
      </w:pPr>
      <w:r w:rsidRPr="00493A5C">
        <w:rPr>
          <w:rFonts w:ascii="Cambria" w:hAnsi="Cambria"/>
          <w:b/>
          <w:sz w:val="56"/>
          <w:szCs w:val="56"/>
          <w:lang w:val="en-US"/>
        </w:rPr>
        <w:t xml:space="preserve">EEA Week of Prayer </w:t>
      </w:r>
    </w:p>
    <w:p w:rsidR="00493A5C" w:rsidRPr="00516BBC" w:rsidRDefault="00493A5C" w:rsidP="00493A5C">
      <w:pPr>
        <w:jc w:val="center"/>
        <w:rPr>
          <w:rFonts w:ascii="Cambria" w:hAnsi="Cambria"/>
          <w:b/>
          <w:sz w:val="72"/>
          <w:lang w:val="en-US"/>
        </w:rPr>
      </w:pPr>
      <w:r w:rsidRPr="00493A5C">
        <w:rPr>
          <w:rFonts w:ascii="Cambria" w:hAnsi="Cambria"/>
          <w:b/>
          <w:sz w:val="56"/>
          <w:szCs w:val="56"/>
          <w:lang w:val="en-US"/>
        </w:rPr>
        <w:t>10-17 January 2016</w:t>
      </w:r>
    </w:p>
    <w:p w:rsidR="00493A5C" w:rsidRDefault="00493A5C">
      <w:pPr>
        <w:spacing w:after="160" w:line="259" w:lineRule="auto"/>
        <w:rPr>
          <w:rFonts w:ascii="Cambria" w:hAnsi="Cambria"/>
          <w:b/>
          <w:bCs/>
          <w:kern w:val="32"/>
          <w:sz w:val="32"/>
          <w:szCs w:val="32"/>
          <w:lang w:val="en-US"/>
        </w:rPr>
      </w:pPr>
      <w:r>
        <w:rPr>
          <w:lang w:val="en-US"/>
        </w:rPr>
        <w:br w:type="page"/>
      </w:r>
    </w:p>
    <w:p w:rsidR="00AB1BB1" w:rsidRDefault="00AB1BB1" w:rsidP="00AB1BB1">
      <w:pPr>
        <w:pStyle w:val="Heading1"/>
        <w:rPr>
          <w:lang w:val="en-US"/>
        </w:rPr>
      </w:pPr>
      <w:r w:rsidRPr="00516BBC">
        <w:rPr>
          <w:lang w:val="en-US"/>
        </w:rPr>
        <w:lastRenderedPageBreak/>
        <w:t>Prayer</w:t>
      </w:r>
    </w:p>
    <w:p w:rsidR="00AB1BB1" w:rsidRDefault="00AB1BB1" w:rsidP="00AB1BB1">
      <w:pPr>
        <w:rPr>
          <w:lang w:val="en-US"/>
        </w:rPr>
      </w:pPr>
    </w:p>
    <w:p w:rsidR="00AB1BB1" w:rsidRPr="00516BBC" w:rsidRDefault="00AB1BB1" w:rsidP="00AB1BB1">
      <w:pPr>
        <w:jc w:val="both"/>
        <w:rPr>
          <w:rFonts w:ascii="Calibri" w:hAnsi="Calibri"/>
          <w:sz w:val="22"/>
          <w:szCs w:val="22"/>
          <w:lang w:val="en-US"/>
        </w:rPr>
      </w:pPr>
      <w:r w:rsidRPr="00516BBC">
        <w:rPr>
          <w:rFonts w:ascii="Calibri" w:hAnsi="Calibri"/>
          <w:sz w:val="22"/>
          <w:szCs w:val="22"/>
          <w:lang w:val="en-US"/>
        </w:rPr>
        <w:t>“Prayer is a gift of the Spirit. We often don’t know, how to pray, when to pray and what to pray for. We are interested in all different methods and techniques of praying. But in the end it isn’t us who prays, but it is the Sprit in us, who is praying for us… It is important, that we stay connected to the sources of our words. There is a great temptation to be a “comforter,” to say the right words to comfort others, even though they don’t have any roots in our inner life. We must continually convince ourselves that the words that we deliver flow from our hearts. The best way to do this is through silence filled with prayer.</w:t>
      </w:r>
      <w:r w:rsidR="00493A5C">
        <w:rPr>
          <w:rFonts w:ascii="Calibri" w:hAnsi="Calibri"/>
          <w:sz w:val="22"/>
          <w:szCs w:val="22"/>
          <w:lang w:val="en-US"/>
        </w:rPr>
        <w:t xml:space="preserve">  - </w:t>
      </w:r>
      <w:r w:rsidRPr="00493A5C">
        <w:rPr>
          <w:rFonts w:ascii="Calibri" w:hAnsi="Calibri"/>
          <w:i/>
          <w:sz w:val="22"/>
          <w:szCs w:val="22"/>
          <w:lang w:val="en-US"/>
        </w:rPr>
        <w:t xml:space="preserve">Henri J.M. </w:t>
      </w:r>
      <w:proofErr w:type="spellStart"/>
      <w:r w:rsidRPr="00493A5C">
        <w:rPr>
          <w:rFonts w:ascii="Calibri" w:hAnsi="Calibri"/>
          <w:i/>
          <w:sz w:val="22"/>
          <w:szCs w:val="22"/>
          <w:lang w:val="en-US"/>
        </w:rPr>
        <w:t>Nouwen</w:t>
      </w:r>
      <w:proofErr w:type="spellEnd"/>
    </w:p>
    <w:p w:rsidR="00AB1BB1" w:rsidRPr="00516BBC" w:rsidRDefault="00AB1BB1" w:rsidP="00AB1BB1">
      <w:pPr>
        <w:jc w:val="both"/>
        <w:rPr>
          <w:rFonts w:ascii="Calibri" w:hAnsi="Calibri"/>
          <w:sz w:val="22"/>
          <w:szCs w:val="22"/>
          <w:lang w:val="en-US"/>
        </w:rPr>
      </w:pPr>
    </w:p>
    <w:p w:rsidR="00AB1BB1" w:rsidRPr="00516BBC" w:rsidRDefault="00AB1BB1" w:rsidP="00AB1BB1">
      <w:pPr>
        <w:jc w:val="both"/>
        <w:rPr>
          <w:rFonts w:ascii="Calibri" w:hAnsi="Calibri"/>
          <w:sz w:val="22"/>
          <w:szCs w:val="22"/>
          <w:lang w:val="en-US"/>
        </w:rPr>
      </w:pPr>
      <w:r w:rsidRPr="00516BBC">
        <w:rPr>
          <w:rFonts w:ascii="Calibri" w:hAnsi="Calibri"/>
          <w:sz w:val="22"/>
          <w:szCs w:val="22"/>
          <w:lang w:val="en-US"/>
        </w:rPr>
        <w:t>If there is to be a spiritual renewal in our nations and particularly the church, it cannot happen without the renewal of a joyful and deep life of prayer as a part of our multi-faceted life of interacting with God. It is an open secret that for many Christians prayer is more of an obligation and burden, something that a good Christian should do, but for which he usually does not find the time, and thus his feelings of guilt grow.</w:t>
      </w:r>
    </w:p>
    <w:p w:rsidR="00AB1BB1" w:rsidRDefault="00AB1BB1" w:rsidP="00AB1BB1">
      <w:pPr>
        <w:jc w:val="both"/>
        <w:rPr>
          <w:rFonts w:ascii="Calibri" w:hAnsi="Calibri"/>
          <w:sz w:val="22"/>
          <w:szCs w:val="22"/>
          <w:lang w:val="en-US"/>
        </w:rPr>
      </w:pPr>
    </w:p>
    <w:p w:rsidR="00AB1BB1" w:rsidRPr="00516BBC" w:rsidRDefault="00AB1BB1" w:rsidP="00AB1BB1">
      <w:pPr>
        <w:jc w:val="both"/>
        <w:rPr>
          <w:rFonts w:ascii="Calibri" w:hAnsi="Calibri"/>
          <w:sz w:val="22"/>
          <w:szCs w:val="22"/>
          <w:lang w:val="en-US"/>
        </w:rPr>
      </w:pPr>
      <w:r w:rsidRPr="00516BBC">
        <w:rPr>
          <w:rFonts w:ascii="Calibri" w:hAnsi="Calibri"/>
          <w:sz w:val="22"/>
          <w:szCs w:val="22"/>
          <w:lang w:val="en-US"/>
        </w:rPr>
        <w:t xml:space="preserve">We are in captivity to many concepts of how to pray and how not to pray. We see our church leaders and how they pray beautifully, while we never have the right words. Public prayers are disappearing from services and </w:t>
      </w:r>
      <w:r>
        <w:rPr>
          <w:rFonts w:ascii="Calibri" w:hAnsi="Calibri"/>
          <w:sz w:val="22"/>
          <w:szCs w:val="22"/>
          <w:lang w:val="en-US"/>
        </w:rPr>
        <w:t>we are in danger to</w:t>
      </w:r>
      <w:r w:rsidRPr="00516BBC">
        <w:rPr>
          <w:rFonts w:ascii="Calibri" w:hAnsi="Calibri"/>
          <w:sz w:val="22"/>
          <w:szCs w:val="22"/>
          <w:lang w:val="en-US"/>
        </w:rPr>
        <w:t xml:space="preserve"> wither away </w:t>
      </w:r>
      <w:r>
        <w:rPr>
          <w:rFonts w:ascii="Calibri" w:hAnsi="Calibri"/>
          <w:sz w:val="22"/>
          <w:szCs w:val="22"/>
          <w:lang w:val="en-US"/>
        </w:rPr>
        <w:t>because of</w:t>
      </w:r>
      <w:r w:rsidRPr="00516BBC">
        <w:rPr>
          <w:rFonts w:ascii="Calibri" w:hAnsi="Calibri"/>
          <w:sz w:val="22"/>
          <w:szCs w:val="22"/>
          <w:lang w:val="en-US"/>
        </w:rPr>
        <w:t xml:space="preserve"> all the toil and activity, which isn’t based on prayer and the fruit of the Spirit – the peaceful joy of a simple everyday walk with God and the assurance of his presence.</w:t>
      </w:r>
    </w:p>
    <w:p w:rsidR="00AB1BB1" w:rsidRPr="00516BBC" w:rsidRDefault="00AB1BB1" w:rsidP="00AB1BB1">
      <w:pPr>
        <w:jc w:val="both"/>
        <w:rPr>
          <w:rFonts w:ascii="Calibri" w:hAnsi="Calibri"/>
          <w:sz w:val="22"/>
          <w:szCs w:val="22"/>
          <w:lang w:val="en-US"/>
        </w:rPr>
      </w:pPr>
    </w:p>
    <w:p w:rsidR="00AB1BB1" w:rsidRPr="00516BBC" w:rsidRDefault="00AB1BB1" w:rsidP="00AB1BB1">
      <w:pPr>
        <w:jc w:val="both"/>
        <w:rPr>
          <w:rFonts w:ascii="Calibri" w:hAnsi="Calibri"/>
          <w:sz w:val="22"/>
          <w:szCs w:val="22"/>
          <w:lang w:val="en-US"/>
        </w:rPr>
      </w:pPr>
      <w:r w:rsidRPr="00516BBC">
        <w:rPr>
          <w:rFonts w:ascii="Calibri" w:hAnsi="Calibri"/>
          <w:sz w:val="22"/>
          <w:szCs w:val="22"/>
          <w:lang w:val="en-US"/>
        </w:rPr>
        <w:t xml:space="preserve">The </w:t>
      </w:r>
      <w:r>
        <w:rPr>
          <w:rFonts w:ascii="Calibri" w:hAnsi="Calibri"/>
          <w:sz w:val="22"/>
          <w:szCs w:val="22"/>
          <w:lang w:val="en-US"/>
        </w:rPr>
        <w:t xml:space="preserve">EEA </w:t>
      </w:r>
      <w:r w:rsidRPr="00516BBC">
        <w:rPr>
          <w:rFonts w:ascii="Calibri" w:hAnsi="Calibri"/>
          <w:sz w:val="22"/>
          <w:szCs w:val="22"/>
          <w:lang w:val="en-US"/>
        </w:rPr>
        <w:t xml:space="preserve">prayer weeks are only a small opportunity to deepen our prayer as individuals </w:t>
      </w:r>
      <w:r>
        <w:rPr>
          <w:rFonts w:ascii="Calibri" w:hAnsi="Calibri"/>
          <w:sz w:val="22"/>
          <w:szCs w:val="22"/>
          <w:lang w:val="en-US"/>
        </w:rPr>
        <w:t xml:space="preserve">and </w:t>
      </w:r>
      <w:r w:rsidRPr="00516BBC">
        <w:rPr>
          <w:rFonts w:ascii="Calibri" w:hAnsi="Calibri"/>
          <w:sz w:val="22"/>
          <w:szCs w:val="22"/>
          <w:lang w:val="en-US"/>
        </w:rPr>
        <w:t>in the church. Large church services are not the center of prayer, but rather closed rooms, family tables and the places next to our children’s beds. Here we get to the roots of our inner life with God, who speaks to us covertly, when we aren’t tempted to make an impression on others with our eloquent speech.</w:t>
      </w:r>
    </w:p>
    <w:p w:rsidR="00AB1BB1" w:rsidRPr="00516BBC" w:rsidRDefault="00AB1BB1" w:rsidP="00AB1BB1">
      <w:pPr>
        <w:jc w:val="both"/>
        <w:rPr>
          <w:rFonts w:ascii="Calibri" w:hAnsi="Calibri"/>
          <w:sz w:val="22"/>
          <w:szCs w:val="22"/>
          <w:lang w:val="en-US"/>
        </w:rPr>
      </w:pPr>
    </w:p>
    <w:p w:rsidR="00AB1BB1" w:rsidRPr="00516BBC" w:rsidRDefault="00AB1BB1" w:rsidP="00AB1BB1">
      <w:pPr>
        <w:jc w:val="both"/>
        <w:rPr>
          <w:rFonts w:ascii="Calibri" w:hAnsi="Calibri"/>
          <w:sz w:val="22"/>
          <w:szCs w:val="22"/>
          <w:lang w:val="en-US"/>
        </w:rPr>
      </w:pPr>
      <w:r w:rsidRPr="00516BBC">
        <w:rPr>
          <w:rFonts w:ascii="Calibri" w:hAnsi="Calibri"/>
          <w:sz w:val="22"/>
          <w:szCs w:val="22"/>
          <w:lang w:val="en-US"/>
        </w:rPr>
        <w:t xml:space="preserve">That is why, during this Alliance prayer week, I would like to ask you to prepare your church services in a way so that the words that will be said would surge from the heart and that the Spirit would </w:t>
      </w:r>
      <w:r>
        <w:rPr>
          <w:rFonts w:ascii="Calibri" w:hAnsi="Calibri"/>
          <w:sz w:val="22"/>
          <w:szCs w:val="22"/>
          <w:lang w:val="en-US"/>
        </w:rPr>
        <w:t>have room to speak</w:t>
      </w:r>
      <w:r w:rsidRPr="00516BBC">
        <w:rPr>
          <w:rFonts w:ascii="Calibri" w:hAnsi="Calibri"/>
          <w:sz w:val="22"/>
          <w:szCs w:val="22"/>
          <w:lang w:val="en-US"/>
        </w:rPr>
        <w:t xml:space="preserve">. </w:t>
      </w:r>
      <w:proofErr w:type="gramStart"/>
      <w:r w:rsidRPr="00516BBC">
        <w:rPr>
          <w:rFonts w:ascii="Calibri" w:hAnsi="Calibri"/>
          <w:sz w:val="22"/>
          <w:szCs w:val="22"/>
          <w:lang w:val="en-US"/>
        </w:rPr>
        <w:t xml:space="preserve">Less preaching and more prayer with more listening to people as well as </w:t>
      </w:r>
      <w:r>
        <w:rPr>
          <w:rFonts w:ascii="Calibri" w:hAnsi="Calibri"/>
          <w:sz w:val="22"/>
          <w:szCs w:val="22"/>
          <w:lang w:val="en-US"/>
        </w:rPr>
        <w:t xml:space="preserve">to </w:t>
      </w:r>
      <w:r w:rsidRPr="00516BBC">
        <w:rPr>
          <w:rFonts w:ascii="Calibri" w:hAnsi="Calibri"/>
          <w:sz w:val="22"/>
          <w:szCs w:val="22"/>
          <w:lang w:val="en-US"/>
        </w:rPr>
        <w:t>God and more worship.</w:t>
      </w:r>
      <w:proofErr w:type="gramEnd"/>
      <w:r w:rsidRPr="00516BBC">
        <w:rPr>
          <w:rFonts w:ascii="Calibri" w:hAnsi="Calibri"/>
          <w:sz w:val="22"/>
          <w:szCs w:val="22"/>
          <w:lang w:val="en-US"/>
        </w:rPr>
        <w:t xml:space="preserve"> Less of the outward appearance and more creativity, as well as the honest longing to let yourself and your community </w:t>
      </w:r>
      <w:proofErr w:type="gramStart"/>
      <w:r w:rsidRPr="00516BBC">
        <w:rPr>
          <w:rFonts w:ascii="Calibri" w:hAnsi="Calibri"/>
          <w:sz w:val="22"/>
          <w:szCs w:val="22"/>
          <w:lang w:val="en-US"/>
        </w:rPr>
        <w:t>be</w:t>
      </w:r>
      <w:proofErr w:type="gramEnd"/>
      <w:r w:rsidRPr="00516BBC">
        <w:rPr>
          <w:rFonts w:ascii="Calibri" w:hAnsi="Calibri"/>
          <w:sz w:val="22"/>
          <w:szCs w:val="22"/>
          <w:lang w:val="en-US"/>
        </w:rPr>
        <w:t xml:space="preserve"> changed into the image of Jesus Christ</w:t>
      </w:r>
      <w:r>
        <w:rPr>
          <w:rFonts w:ascii="Calibri" w:hAnsi="Calibri"/>
          <w:sz w:val="22"/>
          <w:szCs w:val="22"/>
          <w:lang w:val="en-US"/>
        </w:rPr>
        <w:t>.</w:t>
      </w:r>
      <w:r w:rsidRPr="00516BBC">
        <w:rPr>
          <w:rFonts w:ascii="Calibri" w:hAnsi="Calibri"/>
          <w:sz w:val="22"/>
          <w:szCs w:val="22"/>
          <w:lang w:val="en-US"/>
        </w:rPr>
        <w:t xml:space="preserve"> </w:t>
      </w:r>
      <w:r>
        <w:rPr>
          <w:rFonts w:ascii="Calibri" w:hAnsi="Calibri"/>
          <w:sz w:val="22"/>
          <w:szCs w:val="22"/>
          <w:lang w:val="en-US"/>
        </w:rPr>
        <w:t>Let us</w:t>
      </w:r>
      <w:r w:rsidRPr="00516BBC">
        <w:rPr>
          <w:rFonts w:ascii="Calibri" w:hAnsi="Calibri"/>
          <w:sz w:val="22"/>
          <w:szCs w:val="22"/>
          <w:lang w:val="en-US"/>
        </w:rPr>
        <w:t xml:space="preserve"> accept before God the responsibility to enter into that which He is showing right now. </w:t>
      </w:r>
    </w:p>
    <w:p w:rsidR="00AB1BB1" w:rsidRDefault="00AB1BB1" w:rsidP="00AB1BB1">
      <w:pPr>
        <w:jc w:val="both"/>
        <w:rPr>
          <w:rFonts w:ascii="Calibri" w:hAnsi="Calibri"/>
          <w:sz w:val="22"/>
          <w:szCs w:val="22"/>
          <w:lang w:val="en-US"/>
        </w:rPr>
      </w:pPr>
    </w:p>
    <w:p w:rsidR="00AB1BB1" w:rsidRPr="00516BBC" w:rsidRDefault="00AB1BB1" w:rsidP="00AB1BB1">
      <w:pPr>
        <w:jc w:val="both"/>
        <w:rPr>
          <w:rFonts w:ascii="Calibri" w:hAnsi="Calibri"/>
          <w:sz w:val="22"/>
          <w:szCs w:val="22"/>
          <w:lang w:val="en-US"/>
        </w:rPr>
      </w:pPr>
      <w:r w:rsidRPr="00516BBC">
        <w:rPr>
          <w:rFonts w:ascii="Calibri" w:hAnsi="Calibri"/>
          <w:sz w:val="22"/>
          <w:szCs w:val="22"/>
          <w:lang w:val="en-US"/>
        </w:rPr>
        <w:t xml:space="preserve">The whole Prayer Week is focused on the parable of the prodigal son. Besides spiritual meditation about this passage, which is a challenge (probably) for everyone, this prayer guide is dedicated especially to praying for people, who have, for various reasons, abandoned God or the church. </w:t>
      </w:r>
    </w:p>
    <w:p w:rsidR="00AB1BB1" w:rsidRPr="00516BBC" w:rsidRDefault="00AB1BB1" w:rsidP="00AB1BB1">
      <w:pPr>
        <w:jc w:val="both"/>
        <w:rPr>
          <w:rFonts w:ascii="Calibri" w:hAnsi="Calibri"/>
          <w:sz w:val="22"/>
          <w:szCs w:val="22"/>
          <w:lang w:val="en-US"/>
        </w:rPr>
      </w:pPr>
      <w:r w:rsidRPr="00516BBC">
        <w:rPr>
          <w:rFonts w:ascii="Calibri" w:hAnsi="Calibri"/>
          <w:sz w:val="22"/>
          <w:szCs w:val="22"/>
          <w:lang w:val="en-US"/>
        </w:rPr>
        <w:t>Many parents suffer because their children have left the church – there will be an opportunity to pray for them as well. Many young believers are in pain because their</w:t>
      </w:r>
      <w:r>
        <w:rPr>
          <w:rFonts w:ascii="Calibri" w:hAnsi="Calibri"/>
          <w:sz w:val="22"/>
          <w:szCs w:val="22"/>
          <w:lang w:val="en-US"/>
        </w:rPr>
        <w:t xml:space="preserve"> </w:t>
      </w:r>
      <w:r w:rsidRPr="00516BBC">
        <w:rPr>
          <w:rFonts w:ascii="Calibri" w:hAnsi="Calibri"/>
          <w:sz w:val="22"/>
          <w:szCs w:val="22"/>
          <w:lang w:val="en-US"/>
        </w:rPr>
        <w:t xml:space="preserve">parents do not know God the Father and they wish that God would turn “the hearts of fathers to their sons” and their parents would become children of God, their sisters and brothers. You can pray for them as well. We will also pray for the church, which in Europe isn’t very often prepared to accept and love sinners and meet them halfway and which is often full of people who feel enslaved but don’t have the courage to leave. </w:t>
      </w:r>
    </w:p>
    <w:p w:rsidR="00AB1BB1" w:rsidRPr="00516BBC" w:rsidRDefault="00AB1BB1" w:rsidP="00AB1BB1">
      <w:pPr>
        <w:jc w:val="both"/>
        <w:rPr>
          <w:rFonts w:ascii="Calibri" w:hAnsi="Calibri"/>
          <w:sz w:val="22"/>
          <w:szCs w:val="22"/>
          <w:lang w:val="en-US"/>
        </w:rPr>
      </w:pPr>
    </w:p>
    <w:p w:rsidR="00AB1BB1" w:rsidRPr="00516BBC" w:rsidRDefault="00AB1BB1" w:rsidP="00AB1BB1">
      <w:pPr>
        <w:jc w:val="both"/>
        <w:rPr>
          <w:rFonts w:ascii="Calibri" w:hAnsi="Calibri"/>
          <w:sz w:val="22"/>
          <w:szCs w:val="22"/>
          <w:lang w:val="en-US"/>
        </w:rPr>
      </w:pPr>
      <w:r w:rsidRPr="00516BBC">
        <w:rPr>
          <w:rFonts w:ascii="Calibri" w:hAnsi="Calibri"/>
          <w:sz w:val="22"/>
          <w:szCs w:val="22"/>
          <w:lang w:val="en-US"/>
        </w:rPr>
        <w:t xml:space="preserve">Will we pray? </w:t>
      </w:r>
      <w:proofErr w:type="gramStart"/>
      <w:r w:rsidRPr="00516BBC">
        <w:rPr>
          <w:rFonts w:ascii="Calibri" w:hAnsi="Calibri"/>
          <w:sz w:val="22"/>
          <w:szCs w:val="22"/>
          <w:lang w:val="en-US"/>
        </w:rPr>
        <w:t>Together?</w:t>
      </w:r>
      <w:proofErr w:type="gramEnd"/>
      <w:r w:rsidRPr="00516BBC">
        <w:rPr>
          <w:rFonts w:ascii="Calibri" w:hAnsi="Calibri"/>
          <w:sz w:val="22"/>
          <w:szCs w:val="22"/>
          <w:lang w:val="en-US"/>
        </w:rPr>
        <w:t xml:space="preserve"> </w:t>
      </w:r>
    </w:p>
    <w:p w:rsidR="00AB1BB1" w:rsidRDefault="00AB1BB1" w:rsidP="00AB1BB1">
      <w:pPr>
        <w:rPr>
          <w:rFonts w:ascii="Calibri" w:hAnsi="Calibri"/>
          <w:sz w:val="22"/>
          <w:szCs w:val="22"/>
          <w:lang w:val="en-US"/>
        </w:rPr>
      </w:pPr>
    </w:p>
    <w:p w:rsidR="00AB1BB1" w:rsidRDefault="00AB1BB1" w:rsidP="00AB1BB1">
      <w:pPr>
        <w:rPr>
          <w:rFonts w:ascii="Calibri" w:hAnsi="Calibri"/>
          <w:i/>
          <w:sz w:val="22"/>
          <w:szCs w:val="22"/>
          <w:lang w:val="en-US"/>
        </w:rPr>
      </w:pPr>
      <w:r w:rsidRPr="00800979">
        <w:rPr>
          <w:rFonts w:ascii="Calibri" w:hAnsi="Calibri"/>
          <w:i/>
          <w:sz w:val="22"/>
          <w:szCs w:val="22"/>
          <w:lang w:val="en-US"/>
        </w:rPr>
        <w:t>Thomas Bucher – General Secretary of the European Evangelical Alliance</w:t>
      </w:r>
    </w:p>
    <w:p w:rsidR="00800979" w:rsidRPr="00800979" w:rsidRDefault="00800979" w:rsidP="00AB1BB1">
      <w:pPr>
        <w:rPr>
          <w:rFonts w:ascii="Calibri" w:hAnsi="Calibri"/>
          <w:i/>
          <w:sz w:val="22"/>
          <w:szCs w:val="22"/>
          <w:lang w:val="en-US"/>
        </w:rPr>
      </w:pPr>
    </w:p>
    <w:p w:rsidR="00A53BFA" w:rsidRPr="00800979" w:rsidRDefault="00AB1BB1" w:rsidP="00AB1BB1">
      <w:pPr>
        <w:rPr>
          <w:rFonts w:ascii="Calibri" w:hAnsi="Calibri"/>
          <w:sz w:val="22"/>
          <w:szCs w:val="22"/>
          <w:lang w:val="en-US"/>
        </w:rPr>
      </w:pPr>
      <w:r w:rsidRPr="00800979">
        <w:rPr>
          <w:rFonts w:ascii="Calibri" w:hAnsi="Calibri"/>
          <w:sz w:val="22"/>
          <w:szCs w:val="22"/>
          <w:lang w:val="en-US"/>
        </w:rPr>
        <w:t xml:space="preserve">PS: This comes with special thanks to the Czech Evangelical Alliance which has prepared this excellent guide </w:t>
      </w:r>
    </w:p>
    <w:p w:rsidR="00800979" w:rsidRDefault="00800979">
      <w:pPr>
        <w:spacing w:after="160" w:line="259" w:lineRule="auto"/>
        <w:rPr>
          <w:rStyle w:val="IntenseReference"/>
          <w:rFonts w:asciiTheme="majorHAnsi" w:eastAsiaTheme="majorEastAsia" w:hAnsiTheme="majorHAnsi" w:cstheme="majorBidi"/>
          <w:sz w:val="26"/>
          <w:szCs w:val="26"/>
        </w:rPr>
      </w:pPr>
      <w:r>
        <w:rPr>
          <w:rStyle w:val="IntenseReference"/>
        </w:rPr>
        <w:br w:type="page"/>
      </w:r>
    </w:p>
    <w:p w:rsidR="00AB1BB1" w:rsidRPr="00AB1BB1" w:rsidRDefault="00AB1BB1" w:rsidP="00AB1BB1">
      <w:pPr>
        <w:pStyle w:val="Heading2"/>
        <w:rPr>
          <w:rStyle w:val="IntenseReference"/>
        </w:rPr>
      </w:pPr>
      <w:r w:rsidRPr="00AB1BB1">
        <w:rPr>
          <w:rStyle w:val="IntenseReference"/>
        </w:rPr>
        <w:lastRenderedPageBreak/>
        <w:t>Sunday - Lost</w:t>
      </w:r>
    </w:p>
    <w:p w:rsidR="00AB1BB1" w:rsidRPr="00516BBC" w:rsidRDefault="00AB1BB1" w:rsidP="00AB1BB1">
      <w:pPr>
        <w:jc w:val="both"/>
        <w:rPr>
          <w:rFonts w:ascii="Calibri" w:hAnsi="Calibri"/>
          <w:sz w:val="22"/>
          <w:szCs w:val="22"/>
          <w:lang w:val="en-US"/>
        </w:rPr>
      </w:pPr>
    </w:p>
    <w:p w:rsidR="00AB1BB1" w:rsidRPr="00516BBC" w:rsidRDefault="00AB1BB1" w:rsidP="00AB1BB1">
      <w:pPr>
        <w:jc w:val="both"/>
        <w:rPr>
          <w:rFonts w:ascii="Calibri" w:hAnsi="Calibri"/>
          <w:sz w:val="22"/>
          <w:szCs w:val="22"/>
          <w:lang w:val="en-US"/>
        </w:rPr>
      </w:pPr>
      <w:r w:rsidRPr="00516BBC">
        <w:rPr>
          <w:rFonts w:ascii="Calibri" w:hAnsi="Calibri"/>
          <w:sz w:val="22"/>
          <w:szCs w:val="22"/>
          <w:lang w:val="en-US"/>
        </w:rPr>
        <w:t>Luke 15:11-12</w:t>
      </w:r>
    </w:p>
    <w:p w:rsidR="00AB1BB1" w:rsidRPr="00516BBC" w:rsidRDefault="00AB1BB1" w:rsidP="00AB1BB1">
      <w:pPr>
        <w:jc w:val="both"/>
        <w:rPr>
          <w:rFonts w:ascii="Calibri" w:hAnsi="Calibri"/>
          <w:i/>
          <w:sz w:val="22"/>
          <w:szCs w:val="22"/>
          <w:lang w:val="en-US"/>
        </w:rPr>
      </w:pPr>
      <w:r w:rsidRPr="00516BBC">
        <w:rPr>
          <w:rFonts w:ascii="Calibri" w:hAnsi="Calibri"/>
          <w:i/>
          <w:sz w:val="22"/>
          <w:szCs w:val="22"/>
          <w:lang w:val="en-US"/>
        </w:rPr>
        <w:t>And he said, “There was a man who had two sons. And the younger of them said to his father, ‘Father, give me the share of property that is coming to me.’ And he divided his property between them. </w:t>
      </w:r>
    </w:p>
    <w:p w:rsidR="00AB1BB1" w:rsidRPr="00516BBC" w:rsidRDefault="00AB1BB1" w:rsidP="00AB1BB1">
      <w:pPr>
        <w:jc w:val="both"/>
        <w:rPr>
          <w:rFonts w:ascii="Calibri" w:hAnsi="Calibri"/>
          <w:i/>
          <w:sz w:val="22"/>
          <w:szCs w:val="22"/>
          <w:lang w:val="en-US"/>
        </w:rPr>
      </w:pPr>
    </w:p>
    <w:p w:rsidR="00AB1BB1" w:rsidRPr="00516BBC" w:rsidRDefault="00AB1BB1" w:rsidP="00AB1BB1">
      <w:pPr>
        <w:jc w:val="both"/>
        <w:rPr>
          <w:rFonts w:ascii="Calibri" w:hAnsi="Calibri"/>
          <w:sz w:val="22"/>
          <w:szCs w:val="22"/>
          <w:lang w:val="en-US"/>
        </w:rPr>
      </w:pPr>
      <w:r w:rsidRPr="00516BBC">
        <w:rPr>
          <w:rFonts w:ascii="Calibri" w:hAnsi="Calibri"/>
          <w:sz w:val="22"/>
          <w:szCs w:val="22"/>
          <w:lang w:val="en-US"/>
        </w:rPr>
        <w:t>In his book about parables in the gospel of Luke, Kenneth Bailey writes, “For more than 15 years, I asked people of different nationalities and customs, from Morocco to India and from Turkey to Sudan, about the consequences of the son’s request for his inheritance, while his father was still living. The answer was always the same and the conversation looked like this.”</w:t>
      </w:r>
    </w:p>
    <w:p w:rsidR="00AB1BB1" w:rsidRPr="00516BBC" w:rsidRDefault="00AB1BB1" w:rsidP="00AB1BB1">
      <w:pPr>
        <w:jc w:val="both"/>
        <w:rPr>
          <w:rFonts w:ascii="Calibri" w:hAnsi="Calibri"/>
          <w:sz w:val="22"/>
          <w:szCs w:val="22"/>
          <w:lang w:val="en-US"/>
        </w:rPr>
      </w:pPr>
    </w:p>
    <w:p w:rsidR="00AB1BB1" w:rsidRPr="00516BBC" w:rsidRDefault="00AB1BB1" w:rsidP="00AB1BB1">
      <w:pPr>
        <w:jc w:val="both"/>
        <w:rPr>
          <w:rFonts w:ascii="Calibri" w:hAnsi="Calibri"/>
          <w:i/>
          <w:sz w:val="22"/>
          <w:szCs w:val="22"/>
          <w:lang w:val="en-US"/>
        </w:rPr>
      </w:pPr>
      <w:r w:rsidRPr="00516BBC">
        <w:rPr>
          <w:rFonts w:ascii="Calibri" w:hAnsi="Calibri"/>
          <w:i/>
          <w:sz w:val="22"/>
          <w:szCs w:val="22"/>
          <w:lang w:val="en-US"/>
        </w:rPr>
        <w:t>“Has someone in your village ever asked for something like that?”</w:t>
      </w:r>
    </w:p>
    <w:p w:rsidR="00AB1BB1" w:rsidRPr="00516BBC" w:rsidRDefault="00AB1BB1" w:rsidP="00AB1BB1">
      <w:pPr>
        <w:jc w:val="both"/>
        <w:rPr>
          <w:rFonts w:ascii="Calibri" w:hAnsi="Calibri"/>
          <w:i/>
          <w:sz w:val="22"/>
          <w:szCs w:val="22"/>
          <w:lang w:val="en-US"/>
        </w:rPr>
      </w:pPr>
      <w:proofErr w:type="gramStart"/>
      <w:r w:rsidRPr="00516BBC">
        <w:rPr>
          <w:rFonts w:ascii="Calibri" w:hAnsi="Calibri"/>
          <w:i/>
          <w:sz w:val="22"/>
          <w:szCs w:val="22"/>
          <w:lang w:val="en-US"/>
        </w:rPr>
        <w:t>“Never!”</w:t>
      </w:r>
      <w:proofErr w:type="gramEnd"/>
    </w:p>
    <w:p w:rsidR="00AB1BB1" w:rsidRPr="00516BBC" w:rsidRDefault="00AB1BB1" w:rsidP="00AB1BB1">
      <w:pPr>
        <w:jc w:val="both"/>
        <w:rPr>
          <w:rFonts w:ascii="Calibri" w:hAnsi="Calibri"/>
          <w:i/>
          <w:sz w:val="22"/>
          <w:szCs w:val="22"/>
          <w:lang w:val="en-US"/>
        </w:rPr>
      </w:pPr>
      <w:r w:rsidRPr="00516BBC">
        <w:rPr>
          <w:rFonts w:ascii="Calibri" w:hAnsi="Calibri"/>
          <w:i/>
          <w:sz w:val="22"/>
          <w:szCs w:val="22"/>
          <w:lang w:val="en-US"/>
        </w:rPr>
        <w:t>“Could someone ever make this kind of a request?”</w:t>
      </w:r>
    </w:p>
    <w:p w:rsidR="00AB1BB1" w:rsidRPr="00516BBC" w:rsidRDefault="00AB1BB1" w:rsidP="00AB1BB1">
      <w:pPr>
        <w:jc w:val="both"/>
        <w:rPr>
          <w:rFonts w:ascii="Calibri" w:hAnsi="Calibri"/>
          <w:i/>
          <w:sz w:val="22"/>
          <w:szCs w:val="22"/>
          <w:lang w:val="en-US"/>
        </w:rPr>
      </w:pPr>
      <w:r w:rsidRPr="00516BBC">
        <w:rPr>
          <w:rFonts w:ascii="Calibri" w:hAnsi="Calibri"/>
          <w:i/>
          <w:sz w:val="22"/>
          <w:szCs w:val="22"/>
          <w:lang w:val="en-US"/>
        </w:rPr>
        <w:t>“That is impossible!”</w:t>
      </w:r>
    </w:p>
    <w:p w:rsidR="00AB1BB1" w:rsidRPr="00516BBC" w:rsidRDefault="00AB1BB1" w:rsidP="00AB1BB1">
      <w:pPr>
        <w:jc w:val="both"/>
        <w:rPr>
          <w:rFonts w:ascii="Calibri" w:hAnsi="Calibri"/>
          <w:i/>
          <w:sz w:val="22"/>
          <w:szCs w:val="22"/>
          <w:lang w:val="en-US"/>
        </w:rPr>
      </w:pPr>
      <w:r w:rsidRPr="00516BBC">
        <w:rPr>
          <w:rFonts w:ascii="Calibri" w:hAnsi="Calibri"/>
          <w:i/>
          <w:sz w:val="22"/>
          <w:szCs w:val="22"/>
          <w:lang w:val="en-US"/>
        </w:rPr>
        <w:t>“If someone did this, what would happen?”</w:t>
      </w:r>
    </w:p>
    <w:p w:rsidR="00AB1BB1" w:rsidRPr="00516BBC" w:rsidRDefault="00AB1BB1" w:rsidP="00AB1BB1">
      <w:pPr>
        <w:jc w:val="both"/>
        <w:rPr>
          <w:rFonts w:ascii="Calibri" w:hAnsi="Calibri"/>
          <w:i/>
          <w:sz w:val="22"/>
          <w:szCs w:val="22"/>
          <w:lang w:val="en-US"/>
        </w:rPr>
      </w:pPr>
      <w:r w:rsidRPr="00516BBC">
        <w:rPr>
          <w:rFonts w:ascii="Calibri" w:hAnsi="Calibri"/>
          <w:i/>
          <w:sz w:val="22"/>
          <w:szCs w:val="22"/>
          <w:lang w:val="en-US"/>
        </w:rPr>
        <w:t>“The father would obviously beat him!”</w:t>
      </w:r>
    </w:p>
    <w:p w:rsidR="00AB1BB1" w:rsidRPr="00516BBC" w:rsidRDefault="00AB1BB1" w:rsidP="00AB1BB1">
      <w:pPr>
        <w:jc w:val="both"/>
        <w:rPr>
          <w:rFonts w:ascii="Calibri" w:hAnsi="Calibri"/>
          <w:i/>
          <w:sz w:val="22"/>
          <w:szCs w:val="22"/>
          <w:lang w:val="en-US"/>
        </w:rPr>
      </w:pPr>
      <w:r w:rsidRPr="00516BBC">
        <w:rPr>
          <w:rFonts w:ascii="Calibri" w:hAnsi="Calibri"/>
          <w:i/>
          <w:sz w:val="22"/>
          <w:szCs w:val="22"/>
          <w:lang w:val="en-US"/>
        </w:rPr>
        <w:t>“Why?”</w:t>
      </w:r>
    </w:p>
    <w:p w:rsidR="00AB1BB1" w:rsidRPr="00516BBC" w:rsidRDefault="00AB1BB1" w:rsidP="00AB1BB1">
      <w:pPr>
        <w:jc w:val="both"/>
        <w:rPr>
          <w:rFonts w:ascii="Calibri" w:hAnsi="Calibri"/>
          <w:i/>
          <w:sz w:val="22"/>
          <w:szCs w:val="22"/>
          <w:lang w:val="en-US"/>
        </w:rPr>
      </w:pPr>
      <w:r w:rsidRPr="00516BBC">
        <w:rPr>
          <w:rFonts w:ascii="Calibri" w:hAnsi="Calibri"/>
          <w:i/>
          <w:sz w:val="22"/>
          <w:szCs w:val="22"/>
          <w:lang w:val="en-US"/>
        </w:rPr>
        <w:t>“This request implies that he wants his father to die.”</w:t>
      </w:r>
    </w:p>
    <w:p w:rsidR="00AB1BB1" w:rsidRPr="00516BBC" w:rsidRDefault="00AB1BB1" w:rsidP="00AB1BB1">
      <w:pPr>
        <w:jc w:val="both"/>
        <w:rPr>
          <w:rFonts w:ascii="Calibri" w:hAnsi="Calibri"/>
          <w:i/>
          <w:sz w:val="22"/>
          <w:szCs w:val="22"/>
          <w:lang w:val="en-US"/>
        </w:rPr>
      </w:pPr>
    </w:p>
    <w:p w:rsidR="00AB1BB1" w:rsidRPr="00516BBC" w:rsidRDefault="00AB1BB1" w:rsidP="00AB1BB1">
      <w:pPr>
        <w:jc w:val="both"/>
        <w:rPr>
          <w:rFonts w:ascii="Calibri" w:hAnsi="Calibri"/>
          <w:sz w:val="22"/>
          <w:szCs w:val="22"/>
          <w:lang w:val="en-US"/>
        </w:rPr>
      </w:pPr>
      <w:r w:rsidRPr="00516BBC">
        <w:rPr>
          <w:rFonts w:ascii="Calibri" w:hAnsi="Calibri"/>
          <w:sz w:val="22"/>
          <w:szCs w:val="22"/>
          <w:lang w:val="en-US"/>
        </w:rPr>
        <w:t xml:space="preserve">What the younger son did was a very serious thing, not only towards his father and his family, but also towards the community in which he lived. The community had to reject him because of his unheard of request and the subsequent cashing in of his inheritance, for he dishonored all that was holy to them. Everyone expected that the father would punish his son, but in an outrageous act of love, he gave his son, not only a part of his inheritance, but also the right to use it. The older son, on the other hand, was expected to turn down his share of the inheritance, scold his younger brother and try to reconcile the father and the younger son. Even if the older son hated the younger one, it would still be his responsibility to formally try to help them reconcile with each other, both because of his own honor and because of his father. However, the older son is silent. His silence and his acceptance of the portion of the inheritance not only show his bad relationship to his brother, but also the violation of his relationship with his father. They are both lost. Both sons are failing and cannot live together, and the relationship they have with their father is the same. </w:t>
      </w:r>
    </w:p>
    <w:p w:rsidR="00AB1BB1" w:rsidRPr="00516BBC" w:rsidRDefault="00AB1BB1" w:rsidP="00AB1BB1">
      <w:pPr>
        <w:jc w:val="both"/>
        <w:rPr>
          <w:rFonts w:ascii="Calibri" w:hAnsi="Calibri"/>
          <w:sz w:val="22"/>
          <w:szCs w:val="22"/>
          <w:lang w:val="en-US"/>
        </w:rPr>
      </w:pPr>
    </w:p>
    <w:p w:rsidR="00AB1BB1" w:rsidRPr="00516BBC" w:rsidRDefault="00AB1BB1" w:rsidP="00AB1BB1">
      <w:pPr>
        <w:jc w:val="both"/>
        <w:rPr>
          <w:rFonts w:ascii="Calibri" w:hAnsi="Calibri"/>
          <w:b/>
          <w:sz w:val="22"/>
          <w:szCs w:val="22"/>
          <w:lang w:val="en-US"/>
        </w:rPr>
      </w:pPr>
      <w:r w:rsidRPr="00516BBC">
        <w:rPr>
          <w:rFonts w:ascii="Calibri" w:hAnsi="Calibri"/>
          <w:b/>
          <w:sz w:val="22"/>
          <w:szCs w:val="22"/>
          <w:lang w:val="en-US"/>
        </w:rPr>
        <w:t>Prayer Points:</w:t>
      </w:r>
    </w:p>
    <w:p w:rsidR="00AB1BB1" w:rsidRPr="00516BBC" w:rsidRDefault="00AB1BB1" w:rsidP="00AB1BB1">
      <w:pPr>
        <w:numPr>
          <w:ilvl w:val="0"/>
          <w:numId w:val="1"/>
        </w:numPr>
        <w:jc w:val="both"/>
        <w:rPr>
          <w:rFonts w:ascii="Calibri" w:hAnsi="Calibri"/>
          <w:b/>
          <w:sz w:val="22"/>
          <w:szCs w:val="22"/>
          <w:lang w:val="en-US"/>
        </w:rPr>
      </w:pPr>
      <w:r w:rsidRPr="00516BBC">
        <w:rPr>
          <w:rFonts w:ascii="Calibri" w:hAnsi="Calibri"/>
          <w:sz w:val="22"/>
          <w:szCs w:val="22"/>
          <w:lang w:val="en-US"/>
        </w:rPr>
        <w:t xml:space="preserve">There are many people leaving their families or churches, because they think that they can find whatever they are looking for elsewhere. Pray for courage for the parents and churches to let these people </w:t>
      </w:r>
      <w:proofErr w:type="gramStart"/>
      <w:r w:rsidRPr="00516BBC">
        <w:rPr>
          <w:rFonts w:ascii="Calibri" w:hAnsi="Calibri"/>
          <w:sz w:val="22"/>
          <w:szCs w:val="22"/>
          <w:lang w:val="en-US"/>
        </w:rPr>
        <w:t>leave,</w:t>
      </w:r>
      <w:proofErr w:type="gramEnd"/>
      <w:r w:rsidRPr="00516BBC">
        <w:rPr>
          <w:rFonts w:ascii="Calibri" w:hAnsi="Calibri"/>
          <w:sz w:val="22"/>
          <w:szCs w:val="22"/>
          <w:lang w:val="en-US"/>
        </w:rPr>
        <w:t xml:space="preserve"> and for a steadfast hope that they will find their way back home or to God.</w:t>
      </w:r>
    </w:p>
    <w:p w:rsidR="00AB1BB1" w:rsidRPr="00516BBC" w:rsidRDefault="00AB1BB1" w:rsidP="00AB1BB1">
      <w:pPr>
        <w:numPr>
          <w:ilvl w:val="0"/>
          <w:numId w:val="1"/>
        </w:numPr>
        <w:jc w:val="both"/>
        <w:rPr>
          <w:rFonts w:ascii="Calibri" w:hAnsi="Calibri"/>
          <w:b/>
          <w:sz w:val="22"/>
          <w:szCs w:val="22"/>
          <w:lang w:val="en-US"/>
        </w:rPr>
      </w:pPr>
      <w:r w:rsidRPr="00516BBC">
        <w:rPr>
          <w:rFonts w:ascii="Calibri" w:hAnsi="Calibri"/>
          <w:sz w:val="22"/>
          <w:szCs w:val="22"/>
          <w:lang w:val="en-US"/>
        </w:rPr>
        <w:t>Pray for genuine freedom in the church. Pray that it will respect the need of people to be themselves, but also their need for love and a home.</w:t>
      </w:r>
    </w:p>
    <w:p w:rsidR="00AB1BB1" w:rsidRPr="00AB1BB1" w:rsidRDefault="00AB1BB1" w:rsidP="002D3506">
      <w:pPr>
        <w:numPr>
          <w:ilvl w:val="0"/>
          <w:numId w:val="1"/>
        </w:numPr>
        <w:jc w:val="both"/>
        <w:rPr>
          <w:rFonts w:ascii="Calibri" w:hAnsi="Calibri"/>
          <w:sz w:val="22"/>
          <w:szCs w:val="22"/>
          <w:lang w:val="en-US"/>
        </w:rPr>
      </w:pPr>
      <w:r w:rsidRPr="00AB1BB1">
        <w:rPr>
          <w:rFonts w:ascii="Calibri" w:hAnsi="Calibri"/>
          <w:sz w:val="22"/>
          <w:szCs w:val="22"/>
          <w:lang w:val="en-US"/>
        </w:rPr>
        <w:t>Pray for those who have abandoned us, for those who hate us, for our enemies, and for those who criticize us. Pray for those people who were close to us and have hurt us, either in our family, community or church.</w:t>
      </w:r>
    </w:p>
    <w:p w:rsidR="00AB1BB1" w:rsidRPr="00516BBC" w:rsidRDefault="00AB1BB1" w:rsidP="00AB1BB1">
      <w:pPr>
        <w:numPr>
          <w:ilvl w:val="0"/>
          <w:numId w:val="2"/>
        </w:numPr>
        <w:jc w:val="both"/>
        <w:rPr>
          <w:rFonts w:ascii="Calibri" w:hAnsi="Calibri"/>
          <w:sz w:val="22"/>
          <w:szCs w:val="22"/>
          <w:lang w:val="en-US"/>
        </w:rPr>
      </w:pPr>
      <w:r w:rsidRPr="00516BBC">
        <w:rPr>
          <w:rFonts w:ascii="Calibri" w:hAnsi="Calibri"/>
          <w:sz w:val="22"/>
          <w:szCs w:val="22"/>
          <w:lang w:val="en-US"/>
        </w:rPr>
        <w:t xml:space="preserve">Pray for those who don’t fit into the typical church </w:t>
      </w:r>
      <w:proofErr w:type="gramStart"/>
      <w:r w:rsidRPr="00516BBC">
        <w:rPr>
          <w:rFonts w:ascii="Calibri" w:hAnsi="Calibri"/>
          <w:sz w:val="22"/>
          <w:szCs w:val="22"/>
          <w:lang w:val="en-US"/>
        </w:rPr>
        <w:t>categories, that</w:t>
      </w:r>
      <w:proofErr w:type="gramEnd"/>
      <w:r w:rsidRPr="00516BBC">
        <w:rPr>
          <w:rFonts w:ascii="Calibri" w:hAnsi="Calibri"/>
          <w:sz w:val="22"/>
          <w:szCs w:val="22"/>
          <w:lang w:val="en-US"/>
        </w:rPr>
        <w:t xml:space="preserve"> they would be able to feel at home and find acceptance. </w:t>
      </w:r>
    </w:p>
    <w:p w:rsidR="00AB1BB1" w:rsidRPr="00516BBC" w:rsidRDefault="00AB1BB1" w:rsidP="00AB1BB1">
      <w:pPr>
        <w:numPr>
          <w:ilvl w:val="0"/>
          <w:numId w:val="2"/>
        </w:numPr>
        <w:jc w:val="both"/>
        <w:rPr>
          <w:rFonts w:ascii="Calibri" w:hAnsi="Calibri"/>
          <w:sz w:val="22"/>
          <w:szCs w:val="22"/>
          <w:lang w:val="en-US"/>
        </w:rPr>
      </w:pPr>
      <w:r w:rsidRPr="00516BBC">
        <w:rPr>
          <w:rFonts w:ascii="Calibri" w:hAnsi="Calibri"/>
          <w:sz w:val="22"/>
          <w:szCs w:val="22"/>
          <w:lang w:val="en-US"/>
        </w:rPr>
        <w:t>Pray that our churches would be real homes full of fatherly acceptance and that they would not have a need to manipulate them or dote on them</w:t>
      </w:r>
    </w:p>
    <w:p w:rsidR="00AB1BB1" w:rsidRPr="00516BBC" w:rsidRDefault="00AB1BB1" w:rsidP="00AB1BB1">
      <w:pPr>
        <w:numPr>
          <w:ilvl w:val="0"/>
          <w:numId w:val="2"/>
        </w:numPr>
        <w:jc w:val="both"/>
        <w:rPr>
          <w:rFonts w:ascii="Calibri" w:hAnsi="Calibri"/>
          <w:sz w:val="22"/>
          <w:szCs w:val="22"/>
          <w:lang w:val="en-US"/>
        </w:rPr>
      </w:pPr>
      <w:r w:rsidRPr="00516BBC">
        <w:rPr>
          <w:rFonts w:ascii="Calibri" w:hAnsi="Calibri"/>
          <w:sz w:val="22"/>
          <w:szCs w:val="22"/>
          <w:lang w:val="en-US"/>
        </w:rPr>
        <w:t xml:space="preserve">Pray for the greatest “sinners” in our vicinity – people known for their corruption, injustice and deceitfulness - that God will use these people as a testimony to His power despite our expectations. </w:t>
      </w:r>
    </w:p>
    <w:p w:rsidR="00AB1BB1" w:rsidRPr="00516BBC" w:rsidRDefault="00AB1BB1" w:rsidP="00AB1BB1">
      <w:pPr>
        <w:numPr>
          <w:ilvl w:val="0"/>
          <w:numId w:val="2"/>
        </w:numPr>
        <w:jc w:val="both"/>
        <w:rPr>
          <w:rFonts w:ascii="Calibri" w:hAnsi="Calibri"/>
          <w:sz w:val="22"/>
          <w:szCs w:val="22"/>
          <w:lang w:val="en-US"/>
        </w:rPr>
      </w:pPr>
      <w:r w:rsidRPr="00516BBC">
        <w:rPr>
          <w:rFonts w:ascii="Calibri" w:hAnsi="Calibri"/>
          <w:sz w:val="22"/>
          <w:szCs w:val="22"/>
          <w:lang w:val="en-US"/>
        </w:rPr>
        <w:t>Ask yourself, “How God can see that I personally, or my church, love sinners; not only in word, but also in deed?”</w:t>
      </w:r>
    </w:p>
    <w:p w:rsidR="00AB1BB1" w:rsidRPr="00516BBC" w:rsidRDefault="00AB1BB1" w:rsidP="00AB1BB1">
      <w:pPr>
        <w:jc w:val="both"/>
        <w:rPr>
          <w:rFonts w:ascii="Calibri" w:hAnsi="Calibri"/>
          <w:sz w:val="22"/>
          <w:szCs w:val="22"/>
          <w:lang w:val="en-US"/>
        </w:rPr>
      </w:pPr>
    </w:p>
    <w:p w:rsidR="00800979" w:rsidRDefault="00800979">
      <w:pPr>
        <w:spacing w:after="160" w:line="259" w:lineRule="auto"/>
        <w:rPr>
          <w:rStyle w:val="IntenseReference"/>
          <w:rFonts w:asciiTheme="majorHAnsi" w:eastAsiaTheme="majorEastAsia" w:hAnsiTheme="majorHAnsi" w:cstheme="majorBidi"/>
          <w:sz w:val="26"/>
          <w:szCs w:val="26"/>
        </w:rPr>
      </w:pPr>
      <w:r>
        <w:rPr>
          <w:rStyle w:val="IntenseReference"/>
        </w:rPr>
        <w:br w:type="page"/>
      </w:r>
    </w:p>
    <w:p w:rsidR="00AB1BB1" w:rsidRPr="00AB1BB1" w:rsidRDefault="00AB1BB1" w:rsidP="00AB1BB1">
      <w:pPr>
        <w:pStyle w:val="Heading2"/>
        <w:rPr>
          <w:rStyle w:val="IntenseReference"/>
        </w:rPr>
      </w:pPr>
      <w:r w:rsidRPr="00AB1BB1">
        <w:rPr>
          <w:rStyle w:val="IntenseReference"/>
        </w:rPr>
        <w:lastRenderedPageBreak/>
        <w:t>Monday - Everything wasted</w:t>
      </w:r>
    </w:p>
    <w:p w:rsidR="00AB1BB1" w:rsidRPr="00516BBC" w:rsidRDefault="00AB1BB1" w:rsidP="00AB1BB1">
      <w:pPr>
        <w:jc w:val="both"/>
        <w:rPr>
          <w:rFonts w:ascii="Calibri" w:hAnsi="Calibri"/>
          <w:sz w:val="22"/>
          <w:szCs w:val="22"/>
          <w:lang w:val="en-US"/>
        </w:rPr>
      </w:pPr>
    </w:p>
    <w:p w:rsidR="00AB1BB1" w:rsidRPr="00516BBC" w:rsidRDefault="00AB1BB1" w:rsidP="00AB1BB1">
      <w:pPr>
        <w:jc w:val="both"/>
        <w:rPr>
          <w:rFonts w:ascii="Calibri" w:hAnsi="Calibri"/>
          <w:sz w:val="22"/>
          <w:szCs w:val="22"/>
          <w:lang w:val="en-US"/>
        </w:rPr>
      </w:pPr>
      <w:r w:rsidRPr="00516BBC">
        <w:rPr>
          <w:rFonts w:ascii="Calibri" w:hAnsi="Calibri"/>
          <w:sz w:val="22"/>
          <w:szCs w:val="22"/>
          <w:lang w:val="en-US"/>
        </w:rPr>
        <w:t>Luke 15:13-16</w:t>
      </w:r>
    </w:p>
    <w:p w:rsidR="00AB1BB1" w:rsidRPr="00516BBC" w:rsidRDefault="00AB1BB1" w:rsidP="00AB1BB1">
      <w:pPr>
        <w:jc w:val="both"/>
        <w:rPr>
          <w:rFonts w:ascii="Calibri" w:hAnsi="Calibri"/>
          <w:i/>
          <w:sz w:val="22"/>
          <w:szCs w:val="22"/>
          <w:lang w:val="en-US"/>
        </w:rPr>
      </w:pPr>
      <w:r w:rsidRPr="00516BBC">
        <w:rPr>
          <w:rFonts w:ascii="Calibri" w:hAnsi="Calibri"/>
          <w:i/>
          <w:sz w:val="22"/>
          <w:szCs w:val="22"/>
          <w:lang w:val="en-US"/>
        </w:rPr>
        <w:t>Not many days later, the younger son gathered all he had and took a journey into a far country, and there he squandered his property in reckless living. </w:t>
      </w:r>
      <w:r w:rsidRPr="00516BBC">
        <w:rPr>
          <w:rFonts w:ascii="Calibri" w:hAnsi="Calibri"/>
          <w:b/>
          <w:bCs/>
          <w:i/>
          <w:sz w:val="22"/>
          <w:szCs w:val="22"/>
          <w:vertAlign w:val="superscript"/>
          <w:lang w:val="en-US"/>
        </w:rPr>
        <w:t>14 </w:t>
      </w:r>
      <w:r w:rsidRPr="00516BBC">
        <w:rPr>
          <w:rFonts w:ascii="Calibri" w:hAnsi="Calibri"/>
          <w:i/>
          <w:sz w:val="22"/>
          <w:szCs w:val="22"/>
          <w:lang w:val="en-US"/>
        </w:rPr>
        <w:t>And when he had spent everything, a severe famine arose in that country, and he began to be in need. </w:t>
      </w:r>
      <w:r w:rsidRPr="00516BBC">
        <w:rPr>
          <w:rFonts w:ascii="Calibri" w:hAnsi="Calibri"/>
          <w:b/>
          <w:bCs/>
          <w:i/>
          <w:sz w:val="22"/>
          <w:szCs w:val="22"/>
          <w:vertAlign w:val="superscript"/>
          <w:lang w:val="en-US"/>
        </w:rPr>
        <w:t>15 </w:t>
      </w:r>
      <w:r w:rsidRPr="00516BBC">
        <w:rPr>
          <w:rFonts w:ascii="Calibri" w:hAnsi="Calibri"/>
          <w:i/>
          <w:sz w:val="22"/>
          <w:szCs w:val="22"/>
          <w:lang w:val="en-US"/>
        </w:rPr>
        <w:t>So he went and hired himself out to one of the citizens of that country, who sent him into his fields to feed pigs. </w:t>
      </w:r>
      <w:r w:rsidRPr="00516BBC">
        <w:rPr>
          <w:rFonts w:ascii="Calibri" w:hAnsi="Calibri"/>
          <w:b/>
          <w:bCs/>
          <w:i/>
          <w:sz w:val="22"/>
          <w:szCs w:val="22"/>
          <w:vertAlign w:val="superscript"/>
          <w:lang w:val="en-US"/>
        </w:rPr>
        <w:t>16 </w:t>
      </w:r>
      <w:r w:rsidRPr="00516BBC">
        <w:rPr>
          <w:rFonts w:ascii="Calibri" w:hAnsi="Calibri"/>
          <w:i/>
          <w:sz w:val="22"/>
          <w:szCs w:val="22"/>
          <w:lang w:val="en-US"/>
        </w:rPr>
        <w:t>And he was longing to be fed with the pods that the pigs ate, and no one gave him anything.</w:t>
      </w:r>
    </w:p>
    <w:p w:rsidR="00AB1BB1" w:rsidRPr="00516BBC" w:rsidRDefault="00AB1BB1" w:rsidP="00AB1BB1">
      <w:pPr>
        <w:jc w:val="both"/>
        <w:rPr>
          <w:rFonts w:ascii="Calibri" w:hAnsi="Calibri"/>
          <w:i/>
          <w:sz w:val="22"/>
          <w:szCs w:val="22"/>
          <w:lang w:val="en-US"/>
        </w:rPr>
      </w:pPr>
    </w:p>
    <w:p w:rsidR="00AB1BB1" w:rsidRPr="00516BBC" w:rsidRDefault="00AB1BB1" w:rsidP="00AB1BB1">
      <w:pPr>
        <w:jc w:val="both"/>
        <w:rPr>
          <w:rFonts w:ascii="Calibri" w:hAnsi="Calibri"/>
          <w:sz w:val="22"/>
          <w:szCs w:val="22"/>
          <w:lang w:val="en-US"/>
        </w:rPr>
      </w:pPr>
      <w:r w:rsidRPr="00516BBC">
        <w:rPr>
          <w:rFonts w:ascii="Calibri" w:hAnsi="Calibri"/>
          <w:sz w:val="22"/>
          <w:szCs w:val="22"/>
          <w:lang w:val="en-US"/>
        </w:rPr>
        <w:t>The heart of a father burns with a never-ending longing to bring his children home. He longs to talk to them and warn them about the many dangers they will face. He wishes he could convince them that everything that they are searching for elsewhere, they can find at home. How he longs to draw them home with his fatherly authority, to hold them close, so that they will not get hurt. However, his love i</w:t>
      </w:r>
      <w:r>
        <w:rPr>
          <w:rFonts w:ascii="Calibri" w:hAnsi="Calibri"/>
          <w:sz w:val="22"/>
          <w:szCs w:val="22"/>
          <w:lang w:val="en-US"/>
        </w:rPr>
        <w:t>s</w:t>
      </w:r>
      <w:r w:rsidRPr="00516BBC">
        <w:rPr>
          <w:rFonts w:ascii="Calibri" w:hAnsi="Calibri"/>
          <w:sz w:val="22"/>
          <w:szCs w:val="22"/>
          <w:lang w:val="en-US"/>
        </w:rPr>
        <w:t xml:space="preserve"> far too great for him to do any of these things. He cannot make them, force them or order them to do what he wants. He offers the freedom to turn down love. The father wants his children to be free. This freedom includes the option of leaving home and losing everything.</w:t>
      </w:r>
    </w:p>
    <w:p w:rsidR="00AB1BB1" w:rsidRPr="00516BBC" w:rsidRDefault="00AB1BB1" w:rsidP="00AB1BB1">
      <w:pPr>
        <w:jc w:val="both"/>
        <w:rPr>
          <w:rFonts w:ascii="Calibri" w:hAnsi="Calibri"/>
          <w:sz w:val="22"/>
          <w:szCs w:val="22"/>
          <w:lang w:val="en-US"/>
        </w:rPr>
      </w:pPr>
    </w:p>
    <w:p w:rsidR="00AB1BB1" w:rsidRPr="00516BBC" w:rsidRDefault="00AB1BB1" w:rsidP="00AB1BB1">
      <w:pPr>
        <w:jc w:val="both"/>
        <w:rPr>
          <w:rFonts w:ascii="Calibri" w:hAnsi="Calibri"/>
          <w:sz w:val="22"/>
          <w:szCs w:val="22"/>
          <w:lang w:val="en-US"/>
        </w:rPr>
      </w:pPr>
      <w:r w:rsidRPr="00516BBC">
        <w:rPr>
          <w:rFonts w:ascii="Calibri" w:hAnsi="Calibri"/>
          <w:sz w:val="22"/>
          <w:szCs w:val="22"/>
          <w:lang w:val="en-US"/>
        </w:rPr>
        <w:t>Except for a place in Lamentations, where mothers out of hunger cooked and ate their own children, we don’t have many other examples in the Bible of someone in a greater state of despair than the prodigal son. The younger son is slowly finding himself in his own personal hell. He accepts probably the most humiliating job that someone could offer him. He couldn’t be full even if he ate who knows how many bitter, tart and for humans indigestible wild pods. Thanks to hunger in the land, not even begging works; no one will give him anything. He is at the end of his strength and is afraid that he will die of hunger.</w:t>
      </w:r>
    </w:p>
    <w:p w:rsidR="00AB1BB1" w:rsidRPr="00516BBC" w:rsidRDefault="00AB1BB1" w:rsidP="00AB1BB1">
      <w:pPr>
        <w:jc w:val="both"/>
        <w:rPr>
          <w:rFonts w:ascii="Calibri" w:hAnsi="Calibri"/>
          <w:sz w:val="22"/>
          <w:szCs w:val="22"/>
          <w:lang w:val="en-US"/>
        </w:rPr>
      </w:pPr>
    </w:p>
    <w:p w:rsidR="00AB1BB1" w:rsidRDefault="00AB1BB1" w:rsidP="00AB1BB1">
      <w:pPr>
        <w:jc w:val="both"/>
        <w:rPr>
          <w:rFonts w:ascii="Calibri" w:hAnsi="Calibri"/>
          <w:sz w:val="22"/>
          <w:szCs w:val="22"/>
          <w:lang w:val="en-US"/>
        </w:rPr>
      </w:pPr>
      <w:r w:rsidRPr="00516BBC">
        <w:rPr>
          <w:rFonts w:ascii="Calibri" w:hAnsi="Calibri"/>
          <w:sz w:val="22"/>
          <w:szCs w:val="22"/>
          <w:lang w:val="en-US"/>
        </w:rPr>
        <w:t>Many of those who have abandoned God or who are not searching for him don’t look like they are materially very badly off--rather the opposite. Outwardly, their lives are going so well that many of us even envy them. Leaving home and abandoning God, however, is much deeper than it seems. Leaving the Father’s house is living as if I no longer have a home and I have to search for it throughout the whole world. Home, however, is the center of my being, the only place where I can hear the voice that says, “This is my beloved son, with whom I am well pleased.”</w:t>
      </w:r>
    </w:p>
    <w:p w:rsidR="00AB1BB1" w:rsidRDefault="00AB1BB1" w:rsidP="00AB1BB1">
      <w:pPr>
        <w:jc w:val="both"/>
        <w:rPr>
          <w:rFonts w:ascii="Calibri" w:hAnsi="Calibri"/>
          <w:sz w:val="22"/>
          <w:szCs w:val="22"/>
          <w:lang w:val="en-US"/>
        </w:rPr>
      </w:pPr>
    </w:p>
    <w:p w:rsidR="00AB1BB1" w:rsidRPr="00516BBC" w:rsidRDefault="00AB1BB1" w:rsidP="00AB1BB1">
      <w:pPr>
        <w:jc w:val="both"/>
        <w:rPr>
          <w:rFonts w:ascii="Calibri" w:hAnsi="Calibri"/>
          <w:sz w:val="22"/>
          <w:szCs w:val="22"/>
          <w:lang w:val="en-US"/>
        </w:rPr>
      </w:pPr>
      <w:r w:rsidRPr="00516BBC">
        <w:rPr>
          <w:rFonts w:ascii="Calibri" w:hAnsi="Calibri"/>
          <w:sz w:val="22"/>
          <w:szCs w:val="22"/>
          <w:lang w:val="en-US"/>
        </w:rPr>
        <w:t>In some ways, all of human life and one’s relationship with God is a journey home. It is the search for a real home, which has always been and always will be; the search for the place where we can hear everything that we need to hear. The thirst for success, the longing for acceptance from others, the dependence on self-satisfaction, the need for power and achievement; all these things are just our wandering in a faraway land. Am I willing to come home where these things are not important? Am I willing to stop searching for unconditional love in places where it can’t be found? To be a child, that doesn’t need to do anything to be loved? To accept a second innocence through birth from above which I can’t in any way earn myself in the house of my Father?</w:t>
      </w:r>
    </w:p>
    <w:p w:rsidR="00AB1BB1" w:rsidRPr="00516BBC" w:rsidRDefault="00AB1BB1" w:rsidP="00AB1BB1">
      <w:pPr>
        <w:jc w:val="both"/>
        <w:rPr>
          <w:rFonts w:ascii="Calibri" w:hAnsi="Calibri"/>
          <w:sz w:val="22"/>
          <w:szCs w:val="22"/>
          <w:lang w:val="en-US"/>
        </w:rPr>
      </w:pPr>
    </w:p>
    <w:p w:rsidR="00AB1BB1" w:rsidRPr="00516BBC" w:rsidRDefault="00AB1BB1" w:rsidP="00AB1BB1">
      <w:pPr>
        <w:jc w:val="both"/>
        <w:rPr>
          <w:rFonts w:ascii="Calibri" w:hAnsi="Calibri"/>
          <w:b/>
          <w:sz w:val="22"/>
          <w:szCs w:val="22"/>
          <w:lang w:val="en-US"/>
        </w:rPr>
      </w:pPr>
      <w:r w:rsidRPr="00516BBC">
        <w:rPr>
          <w:rFonts w:ascii="Calibri" w:hAnsi="Calibri"/>
          <w:b/>
          <w:sz w:val="22"/>
          <w:szCs w:val="22"/>
          <w:lang w:val="en-US"/>
        </w:rPr>
        <w:t>Prayer Points:</w:t>
      </w:r>
    </w:p>
    <w:p w:rsidR="00AB1BB1" w:rsidRPr="00516BBC" w:rsidRDefault="00AB1BB1" w:rsidP="00AB1BB1">
      <w:pPr>
        <w:numPr>
          <w:ilvl w:val="0"/>
          <w:numId w:val="3"/>
        </w:numPr>
        <w:jc w:val="both"/>
        <w:rPr>
          <w:rFonts w:ascii="Calibri" w:hAnsi="Calibri"/>
          <w:sz w:val="22"/>
          <w:szCs w:val="22"/>
          <w:lang w:val="en-US"/>
        </w:rPr>
      </w:pPr>
      <w:r w:rsidRPr="00516BBC">
        <w:rPr>
          <w:rFonts w:ascii="Calibri" w:hAnsi="Calibri"/>
          <w:sz w:val="22"/>
          <w:szCs w:val="22"/>
          <w:lang w:val="en-US"/>
        </w:rPr>
        <w:t>Prayerfully search where you have distanced yourself from the Father’s house. Where do we search for acceptance from others through our achievements and react with anger at criticism? Where do we compare ourselves with others? What are our addictions that prevent us from resting in the Father’s embrace?</w:t>
      </w:r>
    </w:p>
    <w:p w:rsidR="00AB1BB1" w:rsidRPr="00516BBC" w:rsidRDefault="00AB1BB1" w:rsidP="00AB1BB1">
      <w:pPr>
        <w:numPr>
          <w:ilvl w:val="0"/>
          <w:numId w:val="3"/>
        </w:numPr>
        <w:jc w:val="both"/>
        <w:rPr>
          <w:rFonts w:ascii="Calibri" w:hAnsi="Calibri"/>
          <w:sz w:val="22"/>
          <w:szCs w:val="22"/>
          <w:lang w:val="en-US"/>
        </w:rPr>
      </w:pPr>
      <w:r w:rsidRPr="00516BBC">
        <w:rPr>
          <w:rFonts w:ascii="Calibri" w:hAnsi="Calibri"/>
          <w:sz w:val="22"/>
          <w:szCs w:val="22"/>
          <w:lang w:val="en-US"/>
        </w:rPr>
        <w:t>Pray for our mothers and fathers; search and see how far we are from them and how far away they are from us. Give thanks for our parents and ask for reconciliation or forgiveness where it is needed.</w:t>
      </w:r>
    </w:p>
    <w:p w:rsidR="00AB1BB1" w:rsidRPr="00516BBC" w:rsidRDefault="00800979" w:rsidP="00AB1BB1">
      <w:pPr>
        <w:numPr>
          <w:ilvl w:val="0"/>
          <w:numId w:val="3"/>
        </w:numPr>
        <w:jc w:val="both"/>
        <w:rPr>
          <w:rFonts w:ascii="Calibri" w:hAnsi="Calibri"/>
          <w:sz w:val="22"/>
          <w:szCs w:val="22"/>
          <w:lang w:val="en-US"/>
        </w:rPr>
      </w:pPr>
      <w:r>
        <w:rPr>
          <w:rFonts w:ascii="Calibri" w:hAnsi="Calibri"/>
          <w:sz w:val="22"/>
          <w:szCs w:val="22"/>
          <w:lang w:val="en-US"/>
        </w:rPr>
        <w:t xml:space="preserve"> </w:t>
      </w:r>
      <w:r w:rsidR="00AB1BB1" w:rsidRPr="00516BBC">
        <w:rPr>
          <w:rFonts w:ascii="Calibri" w:hAnsi="Calibri"/>
          <w:sz w:val="22"/>
          <w:szCs w:val="22"/>
          <w:lang w:val="en-US"/>
        </w:rPr>
        <w:t>Plea for those around us, who are wasting their abilities and gifting on useless things, because they don’t know God. Pray that God would use them for his masterpiece.</w:t>
      </w:r>
    </w:p>
    <w:p w:rsidR="00800979" w:rsidRDefault="00AB1BB1" w:rsidP="00AB1BB1">
      <w:pPr>
        <w:numPr>
          <w:ilvl w:val="0"/>
          <w:numId w:val="3"/>
        </w:numPr>
        <w:jc w:val="both"/>
        <w:rPr>
          <w:rFonts w:ascii="Calibri" w:hAnsi="Calibri"/>
          <w:sz w:val="22"/>
          <w:szCs w:val="22"/>
          <w:lang w:val="en-US"/>
        </w:rPr>
      </w:pPr>
      <w:r w:rsidRPr="00800979">
        <w:rPr>
          <w:rFonts w:ascii="Calibri" w:hAnsi="Calibri"/>
          <w:sz w:val="22"/>
          <w:szCs w:val="22"/>
          <w:lang w:val="en-US"/>
        </w:rPr>
        <w:t>Search for the places where we are wasting the wealth which we received from God on things that will not last in the Kingdom of God.</w:t>
      </w:r>
    </w:p>
    <w:p w:rsidR="00AB1BB1" w:rsidRPr="00800979" w:rsidRDefault="00AB1BB1" w:rsidP="00AB1BB1">
      <w:pPr>
        <w:numPr>
          <w:ilvl w:val="0"/>
          <w:numId w:val="3"/>
        </w:numPr>
        <w:jc w:val="both"/>
        <w:rPr>
          <w:rFonts w:ascii="Calibri" w:hAnsi="Calibri"/>
          <w:sz w:val="22"/>
          <w:szCs w:val="22"/>
          <w:lang w:val="en-US"/>
        </w:rPr>
      </w:pPr>
      <w:r w:rsidRPr="00800979">
        <w:rPr>
          <w:rFonts w:ascii="Calibri" w:hAnsi="Calibri"/>
          <w:sz w:val="22"/>
          <w:szCs w:val="22"/>
          <w:lang w:val="en-US"/>
        </w:rPr>
        <w:t xml:space="preserve">Pray that the church will not waste the potential that is hidden in her people; but rather, give it space to multiply. </w:t>
      </w:r>
    </w:p>
    <w:p w:rsidR="00AB1BB1" w:rsidRPr="00AB1BB1" w:rsidRDefault="00AB1BB1" w:rsidP="00AB1BB1">
      <w:pPr>
        <w:jc w:val="both"/>
        <w:rPr>
          <w:rStyle w:val="IntenseReference"/>
        </w:rPr>
      </w:pPr>
      <w:r w:rsidRPr="00AB1BB1">
        <w:rPr>
          <w:rStyle w:val="IntenseReference"/>
        </w:rPr>
        <w:lastRenderedPageBreak/>
        <w:t>Tuesday – Turning point</w:t>
      </w:r>
    </w:p>
    <w:p w:rsidR="00AB1BB1" w:rsidRPr="00516BBC" w:rsidRDefault="00AB1BB1" w:rsidP="00AB1BB1">
      <w:pPr>
        <w:jc w:val="both"/>
        <w:rPr>
          <w:rFonts w:ascii="Calibri" w:hAnsi="Calibri"/>
          <w:sz w:val="22"/>
          <w:szCs w:val="22"/>
          <w:lang w:val="en-US"/>
        </w:rPr>
      </w:pPr>
    </w:p>
    <w:p w:rsidR="00AB1BB1" w:rsidRPr="00516BBC" w:rsidRDefault="00AB1BB1" w:rsidP="00AB1BB1">
      <w:pPr>
        <w:jc w:val="both"/>
        <w:rPr>
          <w:rFonts w:ascii="Calibri" w:hAnsi="Calibri"/>
          <w:sz w:val="22"/>
          <w:szCs w:val="22"/>
          <w:lang w:val="en-US"/>
        </w:rPr>
      </w:pPr>
      <w:r w:rsidRPr="00516BBC">
        <w:rPr>
          <w:rFonts w:ascii="Calibri" w:hAnsi="Calibri"/>
          <w:sz w:val="22"/>
          <w:szCs w:val="22"/>
          <w:lang w:val="en-US"/>
        </w:rPr>
        <w:t>Luke 15:17-19</w:t>
      </w:r>
    </w:p>
    <w:p w:rsidR="00AB1BB1" w:rsidRPr="00516BBC" w:rsidRDefault="00AB1BB1" w:rsidP="00AB1BB1">
      <w:pPr>
        <w:jc w:val="both"/>
        <w:rPr>
          <w:rFonts w:ascii="Calibri" w:hAnsi="Calibri"/>
          <w:sz w:val="22"/>
          <w:szCs w:val="22"/>
          <w:lang w:val="en-US"/>
        </w:rPr>
      </w:pPr>
      <w:r w:rsidRPr="00516BBC">
        <w:rPr>
          <w:rFonts w:ascii="Calibri" w:hAnsi="Calibri"/>
          <w:i/>
          <w:sz w:val="22"/>
          <w:szCs w:val="22"/>
          <w:lang w:val="en-US"/>
        </w:rPr>
        <w:t>“But when he came to himself, he said, ‘How many of my father's hired servants have more than enough bread, but I perish here with hunger!</w:t>
      </w:r>
      <w:r w:rsidRPr="00516BBC">
        <w:rPr>
          <w:rFonts w:ascii="Calibri" w:hAnsi="Calibri"/>
          <w:b/>
          <w:bCs/>
          <w:i/>
          <w:sz w:val="22"/>
          <w:szCs w:val="22"/>
          <w:vertAlign w:val="superscript"/>
          <w:lang w:val="en-US"/>
        </w:rPr>
        <w:t> </w:t>
      </w:r>
      <w:r w:rsidRPr="00516BBC">
        <w:rPr>
          <w:rFonts w:ascii="Calibri" w:hAnsi="Calibri"/>
          <w:i/>
          <w:sz w:val="22"/>
          <w:szCs w:val="22"/>
          <w:lang w:val="en-US"/>
        </w:rPr>
        <w:t>I will arise and go to my father, and I will say to him, “Father, I have sinned against heaven and before you. I am no longer worthy to be called your son. Treat me as one of your hired servants.”</w:t>
      </w:r>
    </w:p>
    <w:p w:rsidR="00AB1BB1" w:rsidRPr="00516BBC" w:rsidRDefault="00AB1BB1" w:rsidP="00AB1BB1">
      <w:pPr>
        <w:jc w:val="both"/>
        <w:rPr>
          <w:rFonts w:ascii="Calibri" w:hAnsi="Calibri"/>
          <w:sz w:val="22"/>
          <w:szCs w:val="22"/>
          <w:lang w:val="en-US"/>
        </w:rPr>
      </w:pPr>
    </w:p>
    <w:p w:rsidR="00AB1BB1" w:rsidRPr="00516BBC" w:rsidRDefault="00AB1BB1" w:rsidP="00AB1BB1">
      <w:pPr>
        <w:jc w:val="both"/>
        <w:rPr>
          <w:rFonts w:ascii="Calibri" w:hAnsi="Calibri"/>
          <w:sz w:val="22"/>
          <w:szCs w:val="22"/>
          <w:lang w:val="en-US"/>
        </w:rPr>
      </w:pPr>
      <w:r w:rsidRPr="00516BBC">
        <w:rPr>
          <w:rFonts w:ascii="Calibri" w:hAnsi="Calibri"/>
          <w:sz w:val="22"/>
          <w:szCs w:val="22"/>
          <w:lang w:val="en-US"/>
        </w:rPr>
        <w:t>When children don’t turn to God or when they leave the church, their parents often reproach themselves that they were not good enough parents or Christians. Raising children is at its core a very hard job that is beyond human strength and that is why it always depends on God’s grace, which covers all our sins as parents. Our children will find the way home to their real Father. However, many parents cannot forgive themselves for their failures.</w:t>
      </w:r>
    </w:p>
    <w:p w:rsidR="00AB1BB1" w:rsidRPr="00516BBC" w:rsidRDefault="00AB1BB1" w:rsidP="00AB1BB1">
      <w:pPr>
        <w:jc w:val="both"/>
        <w:rPr>
          <w:rFonts w:ascii="Calibri" w:hAnsi="Calibri"/>
          <w:sz w:val="22"/>
          <w:szCs w:val="22"/>
          <w:lang w:val="en-US"/>
        </w:rPr>
      </w:pPr>
    </w:p>
    <w:p w:rsidR="00AB1BB1" w:rsidRPr="00516BBC" w:rsidRDefault="00AB1BB1" w:rsidP="00AB1BB1">
      <w:pPr>
        <w:jc w:val="both"/>
        <w:rPr>
          <w:rFonts w:ascii="Calibri" w:hAnsi="Calibri"/>
          <w:sz w:val="22"/>
          <w:szCs w:val="22"/>
          <w:lang w:val="en-US"/>
        </w:rPr>
      </w:pPr>
      <w:r w:rsidRPr="00516BBC">
        <w:rPr>
          <w:rFonts w:ascii="Calibri" w:hAnsi="Calibri"/>
          <w:sz w:val="22"/>
          <w:szCs w:val="22"/>
          <w:lang w:val="en-US"/>
        </w:rPr>
        <w:t>A big problem in the relationships with prodigal sons is resignation and giving up on them, which prevents many people from still having faith and praying for them. Here are a few possible guidelines for a new hope through prayer:</w:t>
      </w:r>
    </w:p>
    <w:p w:rsidR="00AB1BB1" w:rsidRDefault="00AB1BB1" w:rsidP="00AB1BB1">
      <w:pPr>
        <w:jc w:val="both"/>
        <w:rPr>
          <w:rFonts w:ascii="Calibri" w:hAnsi="Calibri"/>
          <w:i/>
          <w:sz w:val="22"/>
          <w:szCs w:val="22"/>
          <w:lang w:val="en-US"/>
        </w:rPr>
      </w:pPr>
    </w:p>
    <w:p w:rsidR="00AB1BB1" w:rsidRPr="00516BBC" w:rsidRDefault="00AB1BB1" w:rsidP="00AB1BB1">
      <w:pPr>
        <w:jc w:val="both"/>
        <w:rPr>
          <w:rFonts w:ascii="Calibri" w:hAnsi="Calibri"/>
          <w:i/>
          <w:sz w:val="22"/>
          <w:szCs w:val="22"/>
          <w:lang w:val="en-US"/>
        </w:rPr>
      </w:pPr>
      <w:r w:rsidRPr="00516BBC">
        <w:rPr>
          <w:rFonts w:ascii="Calibri" w:hAnsi="Calibri"/>
          <w:i/>
          <w:sz w:val="22"/>
          <w:szCs w:val="22"/>
          <w:lang w:val="en-US"/>
        </w:rPr>
        <w:t xml:space="preserve">The Journey Back </w:t>
      </w:r>
    </w:p>
    <w:p w:rsidR="00AB1BB1" w:rsidRPr="00516BBC" w:rsidRDefault="00AB1BB1" w:rsidP="00AB1BB1">
      <w:pPr>
        <w:jc w:val="both"/>
        <w:rPr>
          <w:rFonts w:ascii="Calibri" w:hAnsi="Calibri"/>
          <w:sz w:val="22"/>
          <w:szCs w:val="22"/>
          <w:lang w:val="en-US"/>
        </w:rPr>
      </w:pPr>
    </w:p>
    <w:p w:rsidR="00AB1BB1" w:rsidRPr="00516BBC" w:rsidRDefault="00AB1BB1" w:rsidP="00AB1BB1">
      <w:pPr>
        <w:jc w:val="both"/>
        <w:rPr>
          <w:rFonts w:ascii="Calibri" w:hAnsi="Calibri"/>
          <w:sz w:val="22"/>
          <w:szCs w:val="22"/>
          <w:lang w:val="en-US"/>
        </w:rPr>
      </w:pPr>
      <w:r w:rsidRPr="00516BBC">
        <w:rPr>
          <w:rFonts w:ascii="Calibri" w:hAnsi="Calibri"/>
          <w:sz w:val="22"/>
          <w:szCs w:val="22"/>
          <w:lang w:val="en-US"/>
        </w:rPr>
        <w:t xml:space="preserve">When we look at the prodigal son’s journey back to the father, we can find nine prayer topics. Some of them we can use in our prayers for our prodigals, be it our husband or wife, our children, or parents, who have either walked away from God or do not know Him yet. </w:t>
      </w:r>
    </w:p>
    <w:p w:rsidR="00AB1BB1" w:rsidRPr="00516BBC" w:rsidRDefault="00AB1BB1" w:rsidP="00AB1BB1">
      <w:pPr>
        <w:numPr>
          <w:ilvl w:val="0"/>
          <w:numId w:val="4"/>
        </w:numPr>
        <w:jc w:val="both"/>
        <w:rPr>
          <w:rFonts w:ascii="Calibri" w:hAnsi="Calibri"/>
          <w:sz w:val="22"/>
          <w:szCs w:val="22"/>
          <w:lang w:val="en-US"/>
        </w:rPr>
      </w:pPr>
      <w:r w:rsidRPr="00516BBC">
        <w:rPr>
          <w:rFonts w:ascii="Calibri" w:hAnsi="Calibri"/>
          <w:sz w:val="22"/>
          <w:szCs w:val="22"/>
          <w:lang w:val="en-US"/>
        </w:rPr>
        <w:t xml:space="preserve">The situation, in which he finds himself, is beyond his control or experience. </w:t>
      </w:r>
    </w:p>
    <w:p w:rsidR="00AB1BB1" w:rsidRPr="00516BBC" w:rsidRDefault="00AB1BB1" w:rsidP="00AB1BB1">
      <w:pPr>
        <w:numPr>
          <w:ilvl w:val="0"/>
          <w:numId w:val="4"/>
        </w:numPr>
        <w:jc w:val="both"/>
        <w:rPr>
          <w:rFonts w:ascii="Calibri" w:hAnsi="Calibri"/>
          <w:sz w:val="22"/>
          <w:szCs w:val="22"/>
          <w:lang w:val="en-US"/>
        </w:rPr>
      </w:pPr>
      <w:r w:rsidRPr="00516BBC">
        <w:rPr>
          <w:rFonts w:ascii="Calibri" w:hAnsi="Calibri"/>
          <w:sz w:val="22"/>
          <w:szCs w:val="22"/>
          <w:lang w:val="en-US"/>
        </w:rPr>
        <w:t xml:space="preserve">He is becoming aware of his real needs, and that even after all his attempts, he is not able to fulfill them (verses 14 and 17). </w:t>
      </w:r>
    </w:p>
    <w:p w:rsidR="00AB1BB1" w:rsidRPr="00516BBC" w:rsidRDefault="00AB1BB1" w:rsidP="00AB1BB1">
      <w:pPr>
        <w:numPr>
          <w:ilvl w:val="0"/>
          <w:numId w:val="4"/>
        </w:numPr>
        <w:jc w:val="both"/>
        <w:rPr>
          <w:rFonts w:ascii="Calibri" w:hAnsi="Calibri"/>
          <w:sz w:val="22"/>
          <w:szCs w:val="22"/>
          <w:lang w:val="en-US"/>
        </w:rPr>
      </w:pPr>
      <w:r w:rsidRPr="00516BBC">
        <w:rPr>
          <w:rFonts w:ascii="Calibri" w:hAnsi="Calibri"/>
          <w:sz w:val="22"/>
          <w:szCs w:val="22"/>
          <w:lang w:val="en-US"/>
        </w:rPr>
        <w:t>He has time (alone at work), when he begins to think and realize what is happening to him and how he is doing.</w:t>
      </w:r>
    </w:p>
    <w:p w:rsidR="00AB1BB1" w:rsidRPr="00516BBC" w:rsidRDefault="00AB1BB1" w:rsidP="00AB1BB1">
      <w:pPr>
        <w:numPr>
          <w:ilvl w:val="0"/>
          <w:numId w:val="4"/>
        </w:numPr>
        <w:jc w:val="both"/>
        <w:rPr>
          <w:rFonts w:ascii="Calibri" w:hAnsi="Calibri"/>
          <w:sz w:val="22"/>
          <w:szCs w:val="22"/>
          <w:lang w:val="en-US"/>
        </w:rPr>
      </w:pPr>
      <w:r w:rsidRPr="00516BBC">
        <w:rPr>
          <w:rFonts w:ascii="Calibri" w:hAnsi="Calibri"/>
          <w:sz w:val="22"/>
          <w:szCs w:val="22"/>
          <w:lang w:val="en-US"/>
        </w:rPr>
        <w:t>He remembers the blessings of his Father’s house.</w:t>
      </w:r>
    </w:p>
    <w:p w:rsidR="00AB1BB1" w:rsidRPr="00516BBC" w:rsidRDefault="00AB1BB1" w:rsidP="00AB1BB1">
      <w:pPr>
        <w:numPr>
          <w:ilvl w:val="0"/>
          <w:numId w:val="4"/>
        </w:numPr>
        <w:jc w:val="both"/>
        <w:rPr>
          <w:rFonts w:ascii="Calibri" w:hAnsi="Calibri"/>
          <w:sz w:val="22"/>
          <w:szCs w:val="22"/>
          <w:lang w:val="en-US"/>
        </w:rPr>
      </w:pPr>
      <w:r w:rsidRPr="00516BBC">
        <w:rPr>
          <w:rFonts w:ascii="Calibri" w:hAnsi="Calibri"/>
          <w:sz w:val="22"/>
          <w:szCs w:val="22"/>
          <w:lang w:val="en-US"/>
        </w:rPr>
        <w:t xml:space="preserve">He begins to see things as they really are. Pray for a spirit of revelation (Ephesians 1:17) and truth (John 16:13), that he would be able to see (Luke 4:18) and be free from lies and deception. </w:t>
      </w:r>
    </w:p>
    <w:p w:rsidR="00AB1BB1" w:rsidRPr="00516BBC" w:rsidRDefault="00AB1BB1" w:rsidP="00AB1BB1">
      <w:pPr>
        <w:numPr>
          <w:ilvl w:val="0"/>
          <w:numId w:val="4"/>
        </w:numPr>
        <w:jc w:val="both"/>
        <w:rPr>
          <w:rFonts w:ascii="Calibri" w:hAnsi="Calibri"/>
          <w:sz w:val="22"/>
          <w:szCs w:val="22"/>
          <w:lang w:val="en-US"/>
        </w:rPr>
      </w:pPr>
      <w:r w:rsidRPr="00516BBC">
        <w:rPr>
          <w:rFonts w:ascii="Calibri" w:hAnsi="Calibri"/>
          <w:sz w:val="22"/>
          <w:szCs w:val="22"/>
          <w:lang w:val="en-US"/>
        </w:rPr>
        <w:t xml:space="preserve">He realizes that what he did was wrong. Pray that the Holy Spirit would convict him of his sin (John 16:8). </w:t>
      </w:r>
    </w:p>
    <w:p w:rsidR="00AB1BB1" w:rsidRPr="00516BBC" w:rsidRDefault="00AB1BB1" w:rsidP="00AB1BB1">
      <w:pPr>
        <w:numPr>
          <w:ilvl w:val="0"/>
          <w:numId w:val="4"/>
        </w:numPr>
        <w:jc w:val="both"/>
        <w:rPr>
          <w:rFonts w:ascii="Calibri" w:hAnsi="Calibri"/>
          <w:sz w:val="22"/>
          <w:szCs w:val="22"/>
          <w:lang w:val="en-US"/>
        </w:rPr>
      </w:pPr>
      <w:r w:rsidRPr="00516BBC">
        <w:rPr>
          <w:rFonts w:ascii="Calibri" w:hAnsi="Calibri"/>
          <w:sz w:val="22"/>
          <w:szCs w:val="22"/>
          <w:lang w:val="en-US"/>
        </w:rPr>
        <w:t>He reacts with a humble and repentant heart. Pray that his heart would resemble that of David (Psalm 51).</w:t>
      </w:r>
    </w:p>
    <w:p w:rsidR="00AB1BB1" w:rsidRPr="00516BBC" w:rsidRDefault="00AB1BB1" w:rsidP="00AB1BB1">
      <w:pPr>
        <w:numPr>
          <w:ilvl w:val="0"/>
          <w:numId w:val="4"/>
        </w:numPr>
        <w:jc w:val="both"/>
        <w:rPr>
          <w:rFonts w:ascii="Calibri" w:hAnsi="Calibri"/>
          <w:sz w:val="22"/>
          <w:szCs w:val="22"/>
          <w:lang w:val="en-US"/>
        </w:rPr>
      </w:pPr>
      <w:r w:rsidRPr="00516BBC">
        <w:rPr>
          <w:rFonts w:ascii="Calibri" w:hAnsi="Calibri"/>
          <w:sz w:val="22"/>
          <w:szCs w:val="22"/>
          <w:lang w:val="en-US"/>
        </w:rPr>
        <w:t>He remembers (or he is shown through revelation) the true character of the Father. Pray Bible passages over him, for example Numbers 14:18a, Romans 8:38-39.</w:t>
      </w:r>
    </w:p>
    <w:p w:rsidR="00AB1BB1" w:rsidRPr="00516BBC" w:rsidRDefault="00AB1BB1" w:rsidP="00AB1BB1">
      <w:pPr>
        <w:numPr>
          <w:ilvl w:val="0"/>
          <w:numId w:val="4"/>
        </w:numPr>
        <w:jc w:val="both"/>
        <w:rPr>
          <w:rFonts w:ascii="Calibri" w:hAnsi="Calibri"/>
          <w:sz w:val="22"/>
          <w:szCs w:val="22"/>
          <w:lang w:val="en-US"/>
        </w:rPr>
      </w:pPr>
      <w:r w:rsidRPr="00516BBC">
        <w:rPr>
          <w:rFonts w:ascii="Calibri" w:hAnsi="Calibri"/>
          <w:sz w:val="22"/>
          <w:szCs w:val="22"/>
          <w:lang w:val="en-US"/>
        </w:rPr>
        <w:t>He has the courage to return to his Father. Pray that he would see Jesus as “The Way” (John 14:6).</w:t>
      </w:r>
    </w:p>
    <w:p w:rsidR="00AB1BB1" w:rsidRPr="00516BBC" w:rsidRDefault="00AB1BB1" w:rsidP="00AB1BB1">
      <w:pPr>
        <w:jc w:val="both"/>
        <w:rPr>
          <w:rFonts w:ascii="Calibri" w:hAnsi="Calibri"/>
          <w:sz w:val="22"/>
          <w:szCs w:val="22"/>
          <w:lang w:val="en-US"/>
        </w:rPr>
      </w:pPr>
    </w:p>
    <w:p w:rsidR="00AB1BB1" w:rsidRPr="00516BBC" w:rsidRDefault="00AB1BB1" w:rsidP="00AB1BB1">
      <w:pPr>
        <w:jc w:val="both"/>
        <w:rPr>
          <w:rFonts w:ascii="Calibri" w:hAnsi="Calibri"/>
          <w:sz w:val="22"/>
          <w:szCs w:val="22"/>
          <w:lang w:val="en-US"/>
        </w:rPr>
      </w:pPr>
      <w:r w:rsidRPr="00516BBC">
        <w:rPr>
          <w:rFonts w:ascii="Calibri" w:hAnsi="Calibri"/>
          <w:b/>
          <w:sz w:val="22"/>
          <w:szCs w:val="22"/>
          <w:lang w:val="en-US"/>
        </w:rPr>
        <w:t>Prayer Points</w:t>
      </w:r>
    </w:p>
    <w:p w:rsidR="00AB1BB1" w:rsidRPr="00516BBC" w:rsidRDefault="00AB1BB1" w:rsidP="00AB1BB1">
      <w:pPr>
        <w:jc w:val="both"/>
        <w:rPr>
          <w:rFonts w:ascii="Calibri" w:hAnsi="Calibri"/>
          <w:sz w:val="22"/>
          <w:szCs w:val="22"/>
          <w:lang w:val="en-US"/>
        </w:rPr>
      </w:pPr>
    </w:p>
    <w:p w:rsidR="00AB1BB1" w:rsidRPr="00516BBC" w:rsidRDefault="00AB1BB1" w:rsidP="00AB1BB1">
      <w:pPr>
        <w:numPr>
          <w:ilvl w:val="0"/>
          <w:numId w:val="5"/>
        </w:numPr>
        <w:jc w:val="both"/>
        <w:rPr>
          <w:rFonts w:ascii="Calibri" w:hAnsi="Calibri"/>
          <w:sz w:val="22"/>
          <w:szCs w:val="22"/>
          <w:lang w:val="en-US"/>
        </w:rPr>
      </w:pPr>
      <w:r w:rsidRPr="00516BBC">
        <w:rPr>
          <w:rFonts w:ascii="Calibri" w:hAnsi="Calibri"/>
          <w:sz w:val="22"/>
          <w:szCs w:val="22"/>
          <w:lang w:val="en-US"/>
        </w:rPr>
        <w:t xml:space="preserve">Pray for parents, who don’t know what to do with their </w:t>
      </w:r>
      <w:proofErr w:type="gramStart"/>
      <w:r w:rsidRPr="00516BBC">
        <w:rPr>
          <w:rFonts w:ascii="Calibri" w:hAnsi="Calibri"/>
          <w:sz w:val="22"/>
          <w:szCs w:val="22"/>
          <w:lang w:val="en-US"/>
        </w:rPr>
        <w:t>children.</w:t>
      </w:r>
      <w:proofErr w:type="gramEnd"/>
      <w:r w:rsidRPr="00516BBC">
        <w:rPr>
          <w:rFonts w:ascii="Calibri" w:hAnsi="Calibri"/>
          <w:sz w:val="22"/>
          <w:szCs w:val="22"/>
          <w:lang w:val="en-US"/>
        </w:rPr>
        <w:t xml:space="preserve"> </w:t>
      </w:r>
    </w:p>
    <w:p w:rsidR="00AB1BB1" w:rsidRPr="00516BBC" w:rsidRDefault="00AB1BB1" w:rsidP="00AB1BB1">
      <w:pPr>
        <w:numPr>
          <w:ilvl w:val="0"/>
          <w:numId w:val="5"/>
        </w:numPr>
        <w:jc w:val="both"/>
        <w:rPr>
          <w:rFonts w:ascii="Calibri" w:hAnsi="Calibri"/>
          <w:sz w:val="22"/>
          <w:szCs w:val="22"/>
          <w:lang w:val="en-US"/>
        </w:rPr>
      </w:pPr>
      <w:r w:rsidRPr="00516BBC">
        <w:rPr>
          <w:rFonts w:ascii="Calibri" w:hAnsi="Calibri"/>
          <w:sz w:val="22"/>
          <w:szCs w:val="22"/>
          <w:lang w:val="en-US"/>
        </w:rPr>
        <w:t xml:space="preserve">Encourage parents, whose children have abandoned God, to talk about their feelings and then pray for them. </w:t>
      </w:r>
    </w:p>
    <w:p w:rsidR="00AB1BB1" w:rsidRDefault="00AB1BB1" w:rsidP="00AB1BB1">
      <w:pPr>
        <w:numPr>
          <w:ilvl w:val="0"/>
          <w:numId w:val="5"/>
        </w:numPr>
        <w:jc w:val="both"/>
        <w:rPr>
          <w:rFonts w:ascii="Calibri" w:hAnsi="Calibri"/>
          <w:sz w:val="22"/>
          <w:szCs w:val="22"/>
          <w:lang w:val="en-US"/>
        </w:rPr>
      </w:pPr>
      <w:r w:rsidRPr="00516BBC">
        <w:rPr>
          <w:rFonts w:ascii="Calibri" w:hAnsi="Calibri"/>
          <w:sz w:val="22"/>
          <w:szCs w:val="22"/>
          <w:lang w:val="en-US"/>
        </w:rPr>
        <w:t xml:space="preserve">Pray for the parents of young children in the church. Pray that they would not rely only on themselves in their children’s upbringing, but would rather rely on God who knows what every child needs. </w:t>
      </w:r>
    </w:p>
    <w:p w:rsidR="00AB1BB1" w:rsidRDefault="00AB1BB1" w:rsidP="00AB1BB1">
      <w:pPr>
        <w:numPr>
          <w:ilvl w:val="0"/>
          <w:numId w:val="5"/>
        </w:numPr>
        <w:jc w:val="both"/>
        <w:rPr>
          <w:rFonts w:ascii="Calibri" w:hAnsi="Calibri"/>
          <w:sz w:val="22"/>
          <w:szCs w:val="22"/>
          <w:lang w:val="en-US"/>
        </w:rPr>
      </w:pPr>
      <w:r w:rsidRPr="00AB1BB1">
        <w:rPr>
          <w:rFonts w:ascii="Calibri" w:hAnsi="Calibri"/>
          <w:sz w:val="22"/>
          <w:szCs w:val="22"/>
          <w:lang w:val="en-US"/>
        </w:rPr>
        <w:t xml:space="preserve">Pray for the deliverance from feelings of guilt and </w:t>
      </w:r>
      <w:proofErr w:type="spellStart"/>
      <w:r>
        <w:rPr>
          <w:rFonts w:ascii="Calibri" w:hAnsi="Calibri"/>
          <w:sz w:val="22"/>
          <w:szCs w:val="22"/>
          <w:lang w:val="en-US"/>
        </w:rPr>
        <w:t>un</w:t>
      </w:r>
      <w:r w:rsidRPr="00AB1BB1">
        <w:rPr>
          <w:rFonts w:ascii="Calibri" w:hAnsi="Calibri"/>
          <w:sz w:val="22"/>
          <w:szCs w:val="22"/>
          <w:lang w:val="en-US"/>
        </w:rPr>
        <w:t>forgiveness</w:t>
      </w:r>
      <w:proofErr w:type="spellEnd"/>
      <w:r w:rsidRPr="00AB1BB1">
        <w:rPr>
          <w:rFonts w:ascii="Calibri" w:hAnsi="Calibri"/>
          <w:sz w:val="22"/>
          <w:szCs w:val="22"/>
          <w:lang w:val="en-US"/>
        </w:rPr>
        <w:t xml:space="preserve"> towards ourselves.</w:t>
      </w:r>
    </w:p>
    <w:p w:rsidR="00AB1BB1" w:rsidRDefault="00AB1BB1" w:rsidP="00AB1BB1">
      <w:pPr>
        <w:jc w:val="both"/>
        <w:rPr>
          <w:rFonts w:ascii="Calibri" w:hAnsi="Calibri"/>
          <w:sz w:val="22"/>
          <w:szCs w:val="22"/>
          <w:lang w:val="en-US"/>
        </w:rPr>
      </w:pPr>
    </w:p>
    <w:p w:rsidR="00800979" w:rsidRDefault="00800979">
      <w:pPr>
        <w:spacing w:after="160" w:line="259" w:lineRule="auto"/>
        <w:rPr>
          <w:rStyle w:val="IntenseReference"/>
        </w:rPr>
      </w:pPr>
      <w:r>
        <w:rPr>
          <w:rStyle w:val="IntenseReference"/>
        </w:rPr>
        <w:br w:type="page"/>
      </w:r>
    </w:p>
    <w:p w:rsidR="00AB1BB1" w:rsidRPr="00AB1BB1" w:rsidRDefault="00AB1BB1" w:rsidP="00AB1BB1">
      <w:pPr>
        <w:jc w:val="both"/>
        <w:rPr>
          <w:rStyle w:val="IntenseReference"/>
        </w:rPr>
      </w:pPr>
      <w:r w:rsidRPr="00AB1BB1">
        <w:rPr>
          <w:rStyle w:val="IntenseReference"/>
        </w:rPr>
        <w:lastRenderedPageBreak/>
        <w:t>Wednesday – To Become a Father</w:t>
      </w:r>
    </w:p>
    <w:p w:rsidR="00AB1BB1" w:rsidRPr="00516BBC" w:rsidRDefault="00AB1BB1" w:rsidP="00AB1BB1">
      <w:pPr>
        <w:jc w:val="both"/>
        <w:rPr>
          <w:rFonts w:ascii="Calibri" w:hAnsi="Calibri"/>
          <w:sz w:val="22"/>
          <w:szCs w:val="22"/>
          <w:lang w:val="en-US"/>
        </w:rPr>
      </w:pPr>
    </w:p>
    <w:p w:rsidR="00AB1BB1" w:rsidRPr="00516BBC" w:rsidRDefault="00AB1BB1" w:rsidP="00AB1BB1">
      <w:pPr>
        <w:jc w:val="both"/>
        <w:rPr>
          <w:rFonts w:ascii="Calibri" w:hAnsi="Calibri"/>
          <w:sz w:val="22"/>
          <w:szCs w:val="22"/>
          <w:lang w:val="en-US"/>
        </w:rPr>
      </w:pPr>
      <w:r w:rsidRPr="00516BBC">
        <w:rPr>
          <w:rFonts w:ascii="Calibri" w:hAnsi="Calibri"/>
          <w:sz w:val="22"/>
          <w:szCs w:val="22"/>
          <w:lang w:val="en-US"/>
        </w:rPr>
        <w:t xml:space="preserve">Luke 15:20 </w:t>
      </w:r>
    </w:p>
    <w:p w:rsidR="00AB1BB1" w:rsidRPr="00516BBC" w:rsidRDefault="00AB1BB1" w:rsidP="00AB1BB1">
      <w:pPr>
        <w:jc w:val="both"/>
        <w:rPr>
          <w:rFonts w:ascii="Calibri" w:hAnsi="Calibri"/>
          <w:sz w:val="22"/>
          <w:szCs w:val="22"/>
          <w:lang w:val="en-US"/>
        </w:rPr>
      </w:pPr>
    </w:p>
    <w:p w:rsidR="00AB1BB1" w:rsidRPr="00516BBC" w:rsidRDefault="00AB1BB1" w:rsidP="00AB1BB1">
      <w:pPr>
        <w:jc w:val="both"/>
        <w:rPr>
          <w:rFonts w:ascii="Calibri" w:hAnsi="Calibri"/>
          <w:i/>
          <w:sz w:val="22"/>
          <w:szCs w:val="22"/>
          <w:lang w:val="en-US"/>
        </w:rPr>
      </w:pPr>
      <w:r w:rsidRPr="00516BBC">
        <w:rPr>
          <w:rFonts w:ascii="Calibri" w:hAnsi="Calibri"/>
          <w:i/>
          <w:sz w:val="22"/>
          <w:szCs w:val="22"/>
          <w:lang w:val="en-US"/>
        </w:rPr>
        <w:t>So he got up and went to his father. “But while he was still a long way off, his father saw him and was filled with compassion for him; he ran to his son, threw his arms around him and kissed him.”</w:t>
      </w:r>
    </w:p>
    <w:p w:rsidR="00AB1BB1" w:rsidRPr="00516BBC" w:rsidRDefault="00AB1BB1" w:rsidP="00AB1BB1">
      <w:pPr>
        <w:jc w:val="both"/>
        <w:rPr>
          <w:rFonts w:ascii="Calibri" w:hAnsi="Calibri"/>
          <w:i/>
          <w:sz w:val="22"/>
          <w:szCs w:val="22"/>
          <w:lang w:val="en-US"/>
        </w:rPr>
      </w:pPr>
      <w:r w:rsidRPr="00516BBC">
        <w:rPr>
          <w:rFonts w:ascii="Calibri" w:hAnsi="Calibri"/>
          <w:i/>
          <w:sz w:val="22"/>
          <w:szCs w:val="22"/>
          <w:lang w:val="en-US"/>
        </w:rPr>
        <w:t xml:space="preserve">God very strongly wants to find me, always more than I want to find Him. He does not wait until we return home, until we ask for forgiveness, until be we beg and promise that we will do better next time. It is always He who runs out of the house and offers us His embrace. </w:t>
      </w:r>
    </w:p>
    <w:p w:rsidR="00AB1BB1" w:rsidRPr="00516BBC" w:rsidRDefault="00AB1BB1" w:rsidP="00AB1BB1">
      <w:pPr>
        <w:jc w:val="both"/>
        <w:rPr>
          <w:rFonts w:ascii="Calibri" w:hAnsi="Calibri"/>
          <w:sz w:val="22"/>
          <w:szCs w:val="22"/>
          <w:lang w:val="en-US"/>
        </w:rPr>
      </w:pPr>
    </w:p>
    <w:p w:rsidR="00AB1BB1" w:rsidRPr="00516BBC" w:rsidRDefault="00AB1BB1" w:rsidP="00AB1BB1">
      <w:pPr>
        <w:jc w:val="both"/>
        <w:rPr>
          <w:rFonts w:ascii="Calibri" w:hAnsi="Calibri"/>
          <w:sz w:val="22"/>
          <w:szCs w:val="22"/>
          <w:lang w:val="en-US"/>
        </w:rPr>
      </w:pPr>
      <w:r w:rsidRPr="00516BBC">
        <w:rPr>
          <w:rFonts w:ascii="Calibri" w:hAnsi="Calibri"/>
          <w:sz w:val="22"/>
          <w:szCs w:val="22"/>
          <w:lang w:val="en-US"/>
        </w:rPr>
        <w:t xml:space="preserve">The return of prodigal sons will be slowed down or even stopped if the family or church is not prepared for their arrival.  The father threw away all social standards and ran towards his son, even though he was still far away. He did this to protect him from the gossip, anger, humiliation and contempt of the whole community. A man of his position in the Middle East never runs. Most likely, the father is again saving his son’s life, </w:t>
      </w:r>
      <w:proofErr w:type="gramStart"/>
      <w:r w:rsidRPr="00516BBC">
        <w:rPr>
          <w:rFonts w:ascii="Calibri" w:hAnsi="Calibri"/>
          <w:sz w:val="22"/>
          <w:szCs w:val="22"/>
          <w:lang w:val="en-US"/>
        </w:rPr>
        <w:t>who</w:t>
      </w:r>
      <w:proofErr w:type="gramEnd"/>
      <w:r w:rsidRPr="00516BBC">
        <w:rPr>
          <w:rFonts w:ascii="Calibri" w:hAnsi="Calibri"/>
          <w:sz w:val="22"/>
          <w:szCs w:val="22"/>
          <w:lang w:val="en-US"/>
        </w:rPr>
        <w:t xml:space="preserve"> would otherwise never be accepted by the community or by his brother, at least not as a rightful son. Even though he returned as a slave, it matters greatly to the father that his son would return home with all that belongs to him. He shows everyone that to him, his son is alive again. The father kills a calf, so that the whole community would come and see that his son is dressed in his father’s best clothes, that he has the ring with a seal and also so that everyone would share in the father’s joy of his son’s return. </w:t>
      </w:r>
    </w:p>
    <w:p w:rsidR="00AB1BB1" w:rsidRPr="00516BBC" w:rsidRDefault="00AB1BB1" w:rsidP="00AB1BB1">
      <w:pPr>
        <w:jc w:val="both"/>
        <w:rPr>
          <w:rFonts w:ascii="Calibri" w:hAnsi="Calibri"/>
          <w:sz w:val="22"/>
          <w:szCs w:val="22"/>
          <w:lang w:val="en-US"/>
        </w:rPr>
      </w:pPr>
    </w:p>
    <w:p w:rsidR="00AB1BB1" w:rsidRPr="00516BBC" w:rsidRDefault="00AB1BB1" w:rsidP="00AB1BB1">
      <w:pPr>
        <w:jc w:val="both"/>
        <w:rPr>
          <w:rFonts w:ascii="Calibri" w:hAnsi="Calibri"/>
          <w:sz w:val="22"/>
          <w:szCs w:val="22"/>
          <w:lang w:val="en-US"/>
        </w:rPr>
      </w:pPr>
      <w:r w:rsidRPr="00516BBC">
        <w:rPr>
          <w:rFonts w:ascii="Calibri" w:hAnsi="Calibri"/>
          <w:sz w:val="22"/>
          <w:szCs w:val="22"/>
          <w:lang w:val="en-US"/>
        </w:rPr>
        <w:t xml:space="preserve">Whether we are the younger or older sons, we must realize that we have all been called to be fathers. It is not enough to read this parable as a story about sons or to read it as a lecture to the Pharisees about their relationship toward sinners. Nor are we called to choose which one of the sons we are. We are not here to remain as children. We are called to Agape - God’s fatherly love - which is the goal of discipleship and Christianity as well. We are called to be fathers. </w:t>
      </w:r>
    </w:p>
    <w:p w:rsidR="00AB1BB1" w:rsidRPr="00516BBC" w:rsidRDefault="00AB1BB1" w:rsidP="00AB1BB1">
      <w:pPr>
        <w:jc w:val="both"/>
        <w:rPr>
          <w:rFonts w:ascii="Calibri" w:hAnsi="Calibri"/>
          <w:sz w:val="22"/>
          <w:szCs w:val="22"/>
          <w:lang w:val="en-US"/>
        </w:rPr>
      </w:pPr>
    </w:p>
    <w:p w:rsidR="00AB1BB1" w:rsidRPr="00516BBC" w:rsidRDefault="00AB1BB1" w:rsidP="00AB1BB1">
      <w:pPr>
        <w:jc w:val="both"/>
        <w:rPr>
          <w:rFonts w:ascii="Calibri" w:hAnsi="Calibri"/>
          <w:sz w:val="22"/>
          <w:szCs w:val="22"/>
          <w:lang w:val="en-US"/>
        </w:rPr>
      </w:pPr>
      <w:r w:rsidRPr="00516BBC">
        <w:rPr>
          <w:rFonts w:ascii="Calibri" w:hAnsi="Calibri"/>
          <w:b/>
          <w:sz w:val="22"/>
          <w:szCs w:val="22"/>
          <w:lang w:val="en-US"/>
        </w:rPr>
        <w:t>Prayer Points</w:t>
      </w:r>
    </w:p>
    <w:p w:rsidR="00AB1BB1" w:rsidRPr="00516BBC" w:rsidRDefault="00AB1BB1" w:rsidP="00AB1BB1">
      <w:pPr>
        <w:jc w:val="both"/>
        <w:rPr>
          <w:rFonts w:ascii="Calibri" w:hAnsi="Calibri"/>
          <w:sz w:val="22"/>
          <w:szCs w:val="22"/>
          <w:lang w:val="en-US"/>
        </w:rPr>
      </w:pPr>
    </w:p>
    <w:p w:rsidR="00AB1BB1" w:rsidRPr="00516BBC" w:rsidRDefault="00AB1BB1" w:rsidP="00AB1BB1">
      <w:pPr>
        <w:numPr>
          <w:ilvl w:val="0"/>
          <w:numId w:val="7"/>
        </w:numPr>
        <w:jc w:val="both"/>
        <w:rPr>
          <w:rFonts w:ascii="Calibri" w:hAnsi="Calibri"/>
          <w:sz w:val="22"/>
          <w:szCs w:val="22"/>
          <w:lang w:val="en-US"/>
        </w:rPr>
      </w:pPr>
      <w:r w:rsidRPr="00516BBC">
        <w:rPr>
          <w:rFonts w:ascii="Calibri" w:hAnsi="Calibri"/>
          <w:sz w:val="22"/>
          <w:szCs w:val="22"/>
          <w:lang w:val="en-US"/>
        </w:rPr>
        <w:t xml:space="preserve">Ask God the Father to soften our hearts, to resemble his heart. Pray that it would be full of compassion and unconditional love. Profess 1 Corinthians 13:5-8 and ask God, through his love, to teach you to love like this. It is not humanly possible to love this way. </w:t>
      </w:r>
    </w:p>
    <w:p w:rsidR="00AB1BB1" w:rsidRPr="00516BBC" w:rsidRDefault="00AB1BB1" w:rsidP="00AB1BB1">
      <w:pPr>
        <w:numPr>
          <w:ilvl w:val="0"/>
          <w:numId w:val="7"/>
        </w:numPr>
        <w:jc w:val="both"/>
        <w:rPr>
          <w:rFonts w:ascii="Calibri" w:hAnsi="Calibri"/>
          <w:sz w:val="22"/>
          <w:szCs w:val="22"/>
          <w:lang w:val="en-US"/>
        </w:rPr>
      </w:pPr>
      <w:r w:rsidRPr="00516BBC">
        <w:rPr>
          <w:rFonts w:ascii="Calibri" w:hAnsi="Calibri"/>
          <w:sz w:val="22"/>
          <w:szCs w:val="22"/>
          <w:lang w:val="en-US"/>
        </w:rPr>
        <w:t xml:space="preserve">Ask that our Father would help us to walk out towards our prodigals sons, before they reach home. </w:t>
      </w:r>
    </w:p>
    <w:p w:rsidR="00AB1BB1" w:rsidRPr="00516BBC" w:rsidRDefault="00AB1BB1" w:rsidP="00AB1BB1">
      <w:pPr>
        <w:numPr>
          <w:ilvl w:val="0"/>
          <w:numId w:val="7"/>
        </w:numPr>
        <w:jc w:val="both"/>
        <w:rPr>
          <w:rFonts w:ascii="Calibri" w:hAnsi="Calibri"/>
          <w:sz w:val="22"/>
          <w:szCs w:val="22"/>
          <w:lang w:val="en-US"/>
        </w:rPr>
      </w:pPr>
      <w:r w:rsidRPr="00516BBC">
        <w:rPr>
          <w:rFonts w:ascii="Calibri" w:hAnsi="Calibri"/>
          <w:sz w:val="22"/>
          <w:szCs w:val="22"/>
          <w:lang w:val="en-US"/>
        </w:rPr>
        <w:t xml:space="preserve">Bless our church leaders, so that they would have the same attitude of acceptance, unconditional love and respect towards others as the father in this parable did. </w:t>
      </w:r>
    </w:p>
    <w:p w:rsidR="00AB1BB1" w:rsidRPr="00493A5C" w:rsidRDefault="00AB1BB1" w:rsidP="00493A5C">
      <w:pPr>
        <w:pStyle w:val="ListParagraph"/>
        <w:numPr>
          <w:ilvl w:val="0"/>
          <w:numId w:val="7"/>
        </w:numPr>
        <w:jc w:val="both"/>
        <w:rPr>
          <w:rFonts w:ascii="Calibri" w:hAnsi="Calibri"/>
          <w:sz w:val="22"/>
          <w:szCs w:val="22"/>
          <w:lang w:val="en-US"/>
        </w:rPr>
      </w:pPr>
      <w:r w:rsidRPr="00493A5C">
        <w:rPr>
          <w:rFonts w:ascii="Calibri" w:hAnsi="Calibri"/>
          <w:sz w:val="22"/>
          <w:szCs w:val="22"/>
          <w:lang w:val="en-US"/>
        </w:rPr>
        <w:t>Search your heart in quiet contemplation to see if you are willing to identify with the old man who doesn’t have anything to lose because he lost everything and can now only give</w:t>
      </w:r>
    </w:p>
    <w:p w:rsidR="00AB1BB1" w:rsidRDefault="00AB1BB1" w:rsidP="00AB1BB1">
      <w:pPr>
        <w:jc w:val="both"/>
        <w:rPr>
          <w:rFonts w:ascii="Calibri" w:hAnsi="Calibri"/>
          <w:sz w:val="22"/>
          <w:szCs w:val="22"/>
          <w:lang w:val="en-US"/>
        </w:rPr>
      </w:pPr>
    </w:p>
    <w:p w:rsidR="00AB1BB1" w:rsidRPr="00AB1BB1" w:rsidRDefault="00AB1BB1" w:rsidP="00C800DE">
      <w:pPr>
        <w:numPr>
          <w:ilvl w:val="0"/>
          <w:numId w:val="7"/>
        </w:numPr>
        <w:jc w:val="both"/>
        <w:rPr>
          <w:rFonts w:ascii="Calibri" w:hAnsi="Calibri"/>
          <w:sz w:val="22"/>
          <w:szCs w:val="22"/>
          <w:lang w:val="en-US"/>
        </w:rPr>
      </w:pPr>
      <w:r w:rsidRPr="00AB1BB1">
        <w:rPr>
          <w:rFonts w:ascii="Calibri" w:hAnsi="Calibri"/>
          <w:sz w:val="22"/>
          <w:szCs w:val="22"/>
          <w:lang w:val="en-US"/>
        </w:rPr>
        <w:t>Invite fathers in your church to come before the congregation and pray for them in their fatherly roles. Too much pain stems from a broken relationship between fathers and their children. Pray for fathers and their relationships with their sons.</w:t>
      </w:r>
    </w:p>
    <w:p w:rsidR="00AB1BB1" w:rsidRPr="00AB1BB1" w:rsidRDefault="00AB1BB1" w:rsidP="00297714">
      <w:pPr>
        <w:numPr>
          <w:ilvl w:val="0"/>
          <w:numId w:val="7"/>
        </w:numPr>
        <w:jc w:val="both"/>
        <w:rPr>
          <w:rFonts w:ascii="Calibri" w:hAnsi="Calibri"/>
          <w:sz w:val="22"/>
          <w:szCs w:val="22"/>
          <w:lang w:val="en-US"/>
        </w:rPr>
      </w:pPr>
      <w:r w:rsidRPr="00AB1BB1">
        <w:rPr>
          <w:rFonts w:ascii="Calibri" w:hAnsi="Calibri"/>
          <w:sz w:val="22"/>
          <w:szCs w:val="22"/>
          <w:lang w:val="en-US"/>
        </w:rPr>
        <w:t xml:space="preserve">Intercede in prayer for our spiritual fathers. </w:t>
      </w:r>
    </w:p>
    <w:p w:rsidR="00AB1BB1" w:rsidRPr="00516BBC" w:rsidRDefault="00AB1BB1" w:rsidP="00AB1BB1">
      <w:pPr>
        <w:numPr>
          <w:ilvl w:val="0"/>
          <w:numId w:val="7"/>
        </w:numPr>
        <w:jc w:val="both"/>
        <w:rPr>
          <w:rFonts w:ascii="Calibri" w:hAnsi="Calibri"/>
          <w:sz w:val="22"/>
          <w:szCs w:val="22"/>
          <w:lang w:val="en-US"/>
        </w:rPr>
      </w:pPr>
      <w:r w:rsidRPr="00516BBC">
        <w:rPr>
          <w:rFonts w:ascii="Calibri" w:hAnsi="Calibri"/>
          <w:sz w:val="22"/>
          <w:szCs w:val="22"/>
          <w:lang w:val="en-US"/>
        </w:rPr>
        <w:t xml:space="preserve">Ask God for the Spirit of fatherhood to penetrate the structure and culture of our churches. </w:t>
      </w:r>
    </w:p>
    <w:p w:rsidR="00AB1BB1" w:rsidRPr="00516BBC" w:rsidRDefault="00AB1BB1" w:rsidP="00AB1BB1">
      <w:pPr>
        <w:jc w:val="both"/>
        <w:rPr>
          <w:rFonts w:ascii="Calibri" w:hAnsi="Calibri"/>
          <w:sz w:val="22"/>
          <w:szCs w:val="22"/>
          <w:lang w:val="en-US"/>
        </w:rPr>
      </w:pPr>
    </w:p>
    <w:p w:rsidR="00800979" w:rsidRDefault="00800979">
      <w:pPr>
        <w:spacing w:after="160" w:line="259" w:lineRule="auto"/>
        <w:rPr>
          <w:rStyle w:val="IntenseReference"/>
        </w:rPr>
      </w:pPr>
      <w:r>
        <w:rPr>
          <w:rStyle w:val="IntenseReference"/>
        </w:rPr>
        <w:br w:type="page"/>
      </w:r>
    </w:p>
    <w:p w:rsidR="00AB1BB1" w:rsidRPr="00AB1BB1" w:rsidRDefault="00AB1BB1" w:rsidP="00AB1BB1">
      <w:pPr>
        <w:jc w:val="both"/>
        <w:rPr>
          <w:rStyle w:val="IntenseReference"/>
        </w:rPr>
      </w:pPr>
      <w:r w:rsidRPr="00AB1BB1">
        <w:rPr>
          <w:rStyle w:val="IntenseReference"/>
        </w:rPr>
        <w:lastRenderedPageBreak/>
        <w:t>Thursday – Celebration</w:t>
      </w:r>
    </w:p>
    <w:p w:rsidR="00AB1BB1" w:rsidRPr="00516BBC" w:rsidRDefault="00AB1BB1" w:rsidP="00AB1BB1">
      <w:pPr>
        <w:jc w:val="both"/>
        <w:rPr>
          <w:rFonts w:ascii="Calibri" w:hAnsi="Calibri"/>
          <w:sz w:val="22"/>
          <w:szCs w:val="22"/>
          <w:lang w:val="en-US"/>
        </w:rPr>
      </w:pPr>
    </w:p>
    <w:p w:rsidR="00AB1BB1" w:rsidRPr="00516BBC" w:rsidRDefault="00AB1BB1" w:rsidP="00AB1BB1">
      <w:pPr>
        <w:jc w:val="both"/>
        <w:rPr>
          <w:rFonts w:ascii="Calibri" w:hAnsi="Calibri"/>
          <w:sz w:val="22"/>
          <w:szCs w:val="22"/>
          <w:lang w:val="en-US"/>
        </w:rPr>
      </w:pPr>
      <w:r w:rsidRPr="00516BBC">
        <w:rPr>
          <w:rFonts w:ascii="Calibri" w:hAnsi="Calibri"/>
          <w:sz w:val="22"/>
          <w:szCs w:val="22"/>
          <w:lang w:val="en-US"/>
        </w:rPr>
        <w:t>Luke 15:21-24</w:t>
      </w:r>
    </w:p>
    <w:p w:rsidR="00AB1BB1" w:rsidRPr="00516BBC" w:rsidRDefault="00AB1BB1" w:rsidP="00AB1BB1">
      <w:pPr>
        <w:jc w:val="both"/>
        <w:rPr>
          <w:rFonts w:ascii="Calibri" w:hAnsi="Calibri"/>
          <w:sz w:val="22"/>
          <w:szCs w:val="22"/>
          <w:lang w:val="en-US"/>
        </w:rPr>
      </w:pPr>
    </w:p>
    <w:p w:rsidR="00AB1BB1" w:rsidRPr="00516BBC" w:rsidRDefault="00AB1BB1" w:rsidP="00AB1BB1">
      <w:pPr>
        <w:jc w:val="both"/>
        <w:rPr>
          <w:rFonts w:ascii="Calibri" w:hAnsi="Calibri"/>
          <w:i/>
          <w:sz w:val="22"/>
          <w:szCs w:val="22"/>
          <w:lang w:val="en-US"/>
        </w:rPr>
      </w:pPr>
      <w:r w:rsidRPr="00516BBC">
        <w:rPr>
          <w:rFonts w:ascii="Calibri" w:hAnsi="Calibri"/>
          <w:i/>
          <w:sz w:val="22"/>
          <w:szCs w:val="22"/>
          <w:lang w:val="en-US"/>
        </w:rPr>
        <w:t>The son said to him, ‘Father, I have sinned against heaven and against you. I am no longer worthy to be called your son.’</w:t>
      </w:r>
    </w:p>
    <w:p w:rsidR="00AB1BB1" w:rsidRPr="00516BBC" w:rsidRDefault="00AB1BB1" w:rsidP="00AB1BB1">
      <w:pPr>
        <w:jc w:val="both"/>
        <w:rPr>
          <w:rFonts w:ascii="Calibri" w:hAnsi="Calibri"/>
          <w:i/>
          <w:sz w:val="22"/>
          <w:szCs w:val="22"/>
          <w:lang w:val="en-US"/>
        </w:rPr>
      </w:pPr>
      <w:r w:rsidRPr="00516BBC">
        <w:rPr>
          <w:rFonts w:ascii="Calibri" w:hAnsi="Calibri"/>
          <w:b/>
          <w:bCs/>
          <w:i/>
          <w:sz w:val="22"/>
          <w:szCs w:val="22"/>
          <w:vertAlign w:val="superscript"/>
          <w:lang w:val="en-US"/>
        </w:rPr>
        <w:t> </w:t>
      </w:r>
      <w:r w:rsidRPr="00516BBC">
        <w:rPr>
          <w:rFonts w:ascii="Calibri" w:hAnsi="Calibri"/>
          <w:i/>
          <w:sz w:val="22"/>
          <w:szCs w:val="22"/>
          <w:lang w:val="en-US"/>
        </w:rPr>
        <w:t>“But the father said to his servants, ‘Quick! Bring the best robe and put it on him. Put a ring on his finger and sandals on his feet. Bring the fattened calf and kill it. Let’s have a feast and celebrate.</w:t>
      </w:r>
      <w:r w:rsidRPr="00516BBC">
        <w:rPr>
          <w:rFonts w:ascii="Calibri" w:hAnsi="Calibri"/>
          <w:b/>
          <w:bCs/>
          <w:i/>
          <w:sz w:val="22"/>
          <w:szCs w:val="22"/>
          <w:vertAlign w:val="superscript"/>
          <w:lang w:val="en-US"/>
        </w:rPr>
        <w:t> </w:t>
      </w:r>
      <w:r w:rsidRPr="00516BBC">
        <w:rPr>
          <w:rFonts w:ascii="Calibri" w:hAnsi="Calibri"/>
          <w:i/>
          <w:sz w:val="22"/>
          <w:szCs w:val="22"/>
          <w:lang w:val="en-US"/>
        </w:rPr>
        <w:t>For this son of mine was dead and is alive again; he was lost and is found.’ So they began to celebrate.</w:t>
      </w:r>
    </w:p>
    <w:p w:rsidR="00AB1BB1" w:rsidRPr="00516BBC" w:rsidRDefault="00AB1BB1" w:rsidP="00AB1BB1">
      <w:pPr>
        <w:jc w:val="both"/>
        <w:rPr>
          <w:rFonts w:ascii="Calibri" w:hAnsi="Calibri"/>
          <w:sz w:val="22"/>
          <w:szCs w:val="22"/>
          <w:lang w:val="en-US"/>
        </w:rPr>
      </w:pPr>
    </w:p>
    <w:p w:rsidR="00AB1BB1" w:rsidRPr="00516BBC" w:rsidRDefault="00AB1BB1" w:rsidP="00AB1BB1">
      <w:pPr>
        <w:jc w:val="both"/>
        <w:rPr>
          <w:rFonts w:ascii="Calibri" w:hAnsi="Calibri"/>
          <w:sz w:val="22"/>
          <w:szCs w:val="22"/>
          <w:lang w:val="en-US"/>
        </w:rPr>
      </w:pPr>
      <w:r w:rsidRPr="00516BBC">
        <w:rPr>
          <w:rFonts w:ascii="Calibri" w:hAnsi="Calibri"/>
          <w:sz w:val="22"/>
          <w:szCs w:val="22"/>
          <w:lang w:val="en-US"/>
        </w:rPr>
        <w:t>When the prodigal son returns home, an ordinary dinner or another traditional gathering is not enough; it is time to celebrate.</w:t>
      </w:r>
    </w:p>
    <w:p w:rsidR="00AB1BB1" w:rsidRPr="00516BBC" w:rsidRDefault="00AB1BB1" w:rsidP="00493A5C">
      <w:pPr>
        <w:jc w:val="both"/>
        <w:rPr>
          <w:rFonts w:ascii="Calibri" w:hAnsi="Calibri"/>
          <w:sz w:val="22"/>
          <w:szCs w:val="22"/>
          <w:lang w:val="en-US"/>
        </w:rPr>
      </w:pPr>
      <w:r w:rsidRPr="00516BBC">
        <w:rPr>
          <w:rFonts w:ascii="Calibri" w:hAnsi="Calibri"/>
          <w:sz w:val="22"/>
          <w:szCs w:val="22"/>
          <w:lang w:val="en-US"/>
        </w:rPr>
        <w:br/>
        <w:t>“God rejoices. Not because the problems of the world have been resolved, or because human pain and suffering is ended, and not even because thousands of people have been converted and now praise him for his goodness. No, God rejoices because one of his children that was lost</w:t>
      </w:r>
      <w:proofErr w:type="gramStart"/>
      <w:r w:rsidRPr="00516BBC">
        <w:rPr>
          <w:rFonts w:ascii="Calibri" w:hAnsi="Calibri"/>
          <w:sz w:val="22"/>
          <w:szCs w:val="22"/>
          <w:lang w:val="en-US"/>
        </w:rPr>
        <w:t>,  has</w:t>
      </w:r>
      <w:proofErr w:type="gramEnd"/>
      <w:r w:rsidRPr="00516BBC">
        <w:rPr>
          <w:rFonts w:ascii="Calibri" w:hAnsi="Calibri"/>
          <w:sz w:val="22"/>
          <w:szCs w:val="22"/>
          <w:lang w:val="en-US"/>
        </w:rPr>
        <w:t xml:space="preserve"> been found. That to which he invites me, is for me to enter into this joy. It is God’s joy, not joy that the world can offer. It is joy that a child is returning home in the midst of horror, destruction and despair… God rejoices when one repentant sinner returns. Statistically it’s not very interesting, but God has never been interested in numbers. In God’s eyes, it only takes one hidden act of repentance, one small gesture of selfless love, one moment of real forgiveness to have God descend from his throne and run towards the returning son; to have the heavens be filled with sounds of God’s joy.” </w:t>
      </w:r>
      <w:r w:rsidR="00493A5C">
        <w:rPr>
          <w:rFonts w:ascii="Calibri" w:hAnsi="Calibri"/>
          <w:sz w:val="22"/>
          <w:szCs w:val="22"/>
          <w:lang w:val="en-US"/>
        </w:rPr>
        <w:t xml:space="preserve">- </w:t>
      </w:r>
      <w:bookmarkStart w:id="0" w:name="_GoBack"/>
      <w:r w:rsidRPr="00493A5C">
        <w:rPr>
          <w:rFonts w:ascii="Calibri" w:hAnsi="Calibri"/>
          <w:i/>
          <w:sz w:val="22"/>
          <w:szCs w:val="22"/>
          <w:lang w:val="en-US"/>
        </w:rPr>
        <w:t xml:space="preserve">Henri </w:t>
      </w:r>
      <w:proofErr w:type="spellStart"/>
      <w:r w:rsidRPr="00493A5C">
        <w:rPr>
          <w:rFonts w:ascii="Calibri" w:hAnsi="Calibri"/>
          <w:i/>
          <w:sz w:val="22"/>
          <w:szCs w:val="22"/>
          <w:lang w:val="en-US"/>
        </w:rPr>
        <w:t>Nouwen</w:t>
      </w:r>
      <w:proofErr w:type="spellEnd"/>
      <w:r w:rsidRPr="00516BBC">
        <w:rPr>
          <w:rFonts w:ascii="Calibri" w:hAnsi="Calibri"/>
          <w:sz w:val="22"/>
          <w:szCs w:val="22"/>
          <w:lang w:val="en-US"/>
        </w:rPr>
        <w:t xml:space="preserve"> </w:t>
      </w:r>
      <w:bookmarkEnd w:id="0"/>
    </w:p>
    <w:p w:rsidR="00AB1BB1" w:rsidRPr="00516BBC" w:rsidRDefault="00AB1BB1" w:rsidP="00AB1BB1">
      <w:pPr>
        <w:jc w:val="both"/>
        <w:rPr>
          <w:rFonts w:ascii="Calibri" w:hAnsi="Calibri"/>
          <w:sz w:val="22"/>
          <w:szCs w:val="22"/>
          <w:lang w:val="en-US"/>
        </w:rPr>
      </w:pPr>
    </w:p>
    <w:p w:rsidR="00AB1BB1" w:rsidRDefault="00AB1BB1" w:rsidP="00AB1BB1">
      <w:pPr>
        <w:jc w:val="both"/>
        <w:rPr>
          <w:rFonts w:ascii="Calibri" w:hAnsi="Calibri"/>
          <w:sz w:val="22"/>
          <w:szCs w:val="22"/>
          <w:lang w:val="en-US"/>
        </w:rPr>
      </w:pPr>
      <w:r w:rsidRPr="00516BBC">
        <w:rPr>
          <w:rFonts w:ascii="Calibri" w:hAnsi="Calibri"/>
          <w:sz w:val="22"/>
          <w:szCs w:val="22"/>
          <w:lang w:val="en-US"/>
        </w:rPr>
        <w:t xml:space="preserve">We can see in the older son how distorted his concept of joy is. The whole village hears music and hurries to the celebration; only the brother stays outside and is unnaturally suspicious. By not entering right away into the home of his father, who organized the celebration, he is publicly showing his resistance towards his father, which in this culture is very offensive. It is an action comparable to the attitude of the younger son at the beginning of the parable. The situation repeats itself; a son is again lost. The father should have ignored him or punished him. However, he again goes out towards his son, he humiliates himself in front of everyone and in an unexpected gesture of </w:t>
      </w:r>
      <w:proofErr w:type="gramStart"/>
      <w:r w:rsidRPr="00516BBC">
        <w:rPr>
          <w:rFonts w:ascii="Calibri" w:hAnsi="Calibri"/>
          <w:sz w:val="22"/>
          <w:szCs w:val="22"/>
          <w:lang w:val="en-US"/>
        </w:rPr>
        <w:t>love,</w:t>
      </w:r>
      <w:proofErr w:type="gramEnd"/>
      <w:r w:rsidRPr="00516BBC">
        <w:rPr>
          <w:rFonts w:ascii="Calibri" w:hAnsi="Calibri"/>
          <w:sz w:val="22"/>
          <w:szCs w:val="22"/>
          <w:lang w:val="en-US"/>
        </w:rPr>
        <w:t xml:space="preserve"> he tries to convince his son to enter into the house.</w:t>
      </w:r>
    </w:p>
    <w:p w:rsidR="00AB1BB1" w:rsidRDefault="00AB1BB1" w:rsidP="00AB1BB1">
      <w:pPr>
        <w:jc w:val="both"/>
        <w:rPr>
          <w:rFonts w:ascii="Calibri" w:hAnsi="Calibri"/>
          <w:sz w:val="22"/>
          <w:szCs w:val="22"/>
          <w:lang w:val="en-US"/>
        </w:rPr>
      </w:pPr>
    </w:p>
    <w:p w:rsidR="00AB1BB1" w:rsidRPr="00516BBC" w:rsidRDefault="00AB1BB1" w:rsidP="00AB1BB1">
      <w:pPr>
        <w:jc w:val="both"/>
        <w:rPr>
          <w:rFonts w:ascii="Calibri" w:hAnsi="Calibri"/>
          <w:sz w:val="22"/>
          <w:szCs w:val="22"/>
          <w:lang w:val="en-US"/>
        </w:rPr>
      </w:pPr>
      <w:r w:rsidRPr="00516BBC">
        <w:rPr>
          <w:rFonts w:ascii="Calibri" w:hAnsi="Calibri"/>
          <w:sz w:val="22"/>
          <w:szCs w:val="22"/>
          <w:lang w:val="en-US"/>
        </w:rPr>
        <w:t>The older son does not even show basic respect and does not address him as Father. On the contrary, he accuses his father that he is only his slave and not his son. He has just publicly disgraced his father and he dares to say that he “never disobeyed any of his commands.” He does not feel like he is a part of the family. Emotionally he belongs to different community. His joy comes from having good food with his friends and not from the return of his brother, who was dead and now is alive. The older son wants only a piece of meat, so that he can indulge in a different type of joy. As a church, where does our joy come from?</w:t>
      </w:r>
    </w:p>
    <w:p w:rsidR="00AB1BB1" w:rsidRPr="00516BBC" w:rsidRDefault="00AB1BB1" w:rsidP="00AB1BB1">
      <w:pPr>
        <w:jc w:val="both"/>
        <w:rPr>
          <w:rFonts w:ascii="Calibri" w:hAnsi="Calibri"/>
          <w:b/>
          <w:sz w:val="22"/>
          <w:szCs w:val="22"/>
          <w:lang w:val="en-US"/>
        </w:rPr>
      </w:pPr>
    </w:p>
    <w:p w:rsidR="00AB1BB1" w:rsidRPr="00516BBC" w:rsidRDefault="00AB1BB1" w:rsidP="00AB1BB1">
      <w:pPr>
        <w:jc w:val="both"/>
        <w:rPr>
          <w:rFonts w:ascii="Calibri" w:hAnsi="Calibri"/>
          <w:b/>
          <w:sz w:val="22"/>
          <w:szCs w:val="22"/>
          <w:lang w:val="en-US"/>
        </w:rPr>
      </w:pPr>
      <w:r w:rsidRPr="00516BBC">
        <w:rPr>
          <w:rFonts w:ascii="Calibri" w:hAnsi="Calibri"/>
          <w:b/>
          <w:sz w:val="22"/>
          <w:szCs w:val="22"/>
          <w:lang w:val="en-US"/>
        </w:rPr>
        <w:t>Prayer Points:</w:t>
      </w:r>
    </w:p>
    <w:p w:rsidR="00AB1BB1" w:rsidRPr="00516BBC" w:rsidRDefault="00AB1BB1" w:rsidP="00AB1BB1">
      <w:pPr>
        <w:numPr>
          <w:ilvl w:val="0"/>
          <w:numId w:val="8"/>
        </w:numPr>
        <w:jc w:val="both"/>
        <w:rPr>
          <w:rFonts w:ascii="Calibri" w:hAnsi="Calibri"/>
          <w:b/>
          <w:sz w:val="22"/>
          <w:szCs w:val="22"/>
          <w:lang w:val="en-US"/>
        </w:rPr>
      </w:pPr>
      <w:r w:rsidRPr="00516BBC">
        <w:rPr>
          <w:rFonts w:ascii="Calibri" w:hAnsi="Calibri"/>
          <w:sz w:val="22"/>
          <w:szCs w:val="22"/>
          <w:lang w:val="en-US"/>
        </w:rPr>
        <w:t xml:space="preserve">Praise God and express to him your thankfulness. Tell God at least one specific thing that you are thankful for today, or what God delighted you with last year. </w:t>
      </w:r>
    </w:p>
    <w:p w:rsidR="00AB1BB1" w:rsidRPr="00516BBC" w:rsidRDefault="00AB1BB1" w:rsidP="00AB1BB1">
      <w:pPr>
        <w:numPr>
          <w:ilvl w:val="0"/>
          <w:numId w:val="8"/>
        </w:numPr>
        <w:jc w:val="both"/>
        <w:rPr>
          <w:rFonts w:ascii="Calibri" w:hAnsi="Calibri"/>
          <w:b/>
          <w:sz w:val="22"/>
          <w:szCs w:val="22"/>
          <w:lang w:val="en-US"/>
        </w:rPr>
      </w:pPr>
      <w:r w:rsidRPr="00516BBC">
        <w:rPr>
          <w:rFonts w:ascii="Calibri" w:hAnsi="Calibri"/>
          <w:sz w:val="22"/>
          <w:szCs w:val="22"/>
          <w:lang w:val="en-US"/>
        </w:rPr>
        <w:t>Invite to the front of your church those who have believed or have joined your fellowship this past year. Pray for them.</w:t>
      </w:r>
    </w:p>
    <w:p w:rsidR="00AB1BB1" w:rsidRPr="00516BBC" w:rsidRDefault="00AB1BB1" w:rsidP="00AB1BB1">
      <w:pPr>
        <w:numPr>
          <w:ilvl w:val="0"/>
          <w:numId w:val="8"/>
        </w:numPr>
        <w:jc w:val="both"/>
        <w:rPr>
          <w:rFonts w:ascii="Calibri" w:hAnsi="Calibri"/>
          <w:b/>
          <w:sz w:val="22"/>
          <w:szCs w:val="22"/>
          <w:lang w:val="en-US"/>
        </w:rPr>
      </w:pPr>
      <w:r w:rsidRPr="00516BBC">
        <w:rPr>
          <w:rFonts w:ascii="Calibri" w:hAnsi="Calibri"/>
          <w:sz w:val="22"/>
          <w:szCs w:val="22"/>
          <w:lang w:val="en-US"/>
        </w:rPr>
        <w:t>Prayerfully search for what is the greatest joy in your church.</w:t>
      </w:r>
    </w:p>
    <w:p w:rsidR="00AB1BB1" w:rsidRPr="00516BBC" w:rsidRDefault="00AB1BB1" w:rsidP="00AB1BB1">
      <w:pPr>
        <w:numPr>
          <w:ilvl w:val="0"/>
          <w:numId w:val="8"/>
        </w:numPr>
        <w:jc w:val="both"/>
        <w:rPr>
          <w:rFonts w:ascii="Calibri" w:hAnsi="Calibri"/>
          <w:b/>
          <w:sz w:val="22"/>
          <w:szCs w:val="22"/>
          <w:lang w:val="en-US"/>
        </w:rPr>
      </w:pPr>
      <w:r w:rsidRPr="00516BBC">
        <w:rPr>
          <w:rFonts w:ascii="Calibri" w:hAnsi="Calibri"/>
          <w:sz w:val="22"/>
          <w:szCs w:val="22"/>
          <w:lang w:val="en-US"/>
        </w:rPr>
        <w:t>In quiet devotion, think about the passage in John 16:22 “So with you: Now is your time of grief, but I will see you again and you will rejoice, and no one will take away your joy.” Is it true about you? Is there a joy deep in your heart that no one can take from you? Is your grief only on the surface or is it the opposite?</w:t>
      </w:r>
    </w:p>
    <w:p w:rsidR="00AB1BB1" w:rsidRPr="00516BBC" w:rsidRDefault="00AB1BB1" w:rsidP="00AB1BB1">
      <w:pPr>
        <w:numPr>
          <w:ilvl w:val="0"/>
          <w:numId w:val="8"/>
        </w:numPr>
        <w:jc w:val="both"/>
        <w:rPr>
          <w:rFonts w:ascii="Calibri" w:hAnsi="Calibri"/>
          <w:b/>
          <w:sz w:val="22"/>
          <w:szCs w:val="22"/>
          <w:lang w:val="en-US"/>
        </w:rPr>
      </w:pPr>
      <w:r w:rsidRPr="00516BBC">
        <w:rPr>
          <w:rFonts w:ascii="Calibri" w:hAnsi="Calibri"/>
          <w:sz w:val="22"/>
          <w:szCs w:val="22"/>
          <w:lang w:val="en-US"/>
        </w:rPr>
        <w:t>Go to someone in your fellowship and encourage them with what you enjoy about them, what inspires you, what you respect about them, and how they made you happy.</w:t>
      </w:r>
    </w:p>
    <w:p w:rsidR="00800979" w:rsidRDefault="00800979">
      <w:pPr>
        <w:spacing w:after="160" w:line="259" w:lineRule="auto"/>
        <w:rPr>
          <w:rStyle w:val="IntenseReference"/>
        </w:rPr>
      </w:pPr>
    </w:p>
    <w:p w:rsidR="00800979" w:rsidRDefault="00800979">
      <w:pPr>
        <w:spacing w:after="160" w:line="259" w:lineRule="auto"/>
        <w:rPr>
          <w:rStyle w:val="IntenseReference"/>
        </w:rPr>
      </w:pPr>
      <w:r>
        <w:rPr>
          <w:rStyle w:val="IntenseReference"/>
        </w:rPr>
        <w:br w:type="page"/>
      </w:r>
    </w:p>
    <w:p w:rsidR="00AB1BB1" w:rsidRPr="00AB1BB1" w:rsidRDefault="00AB1BB1" w:rsidP="00AB1BB1">
      <w:pPr>
        <w:jc w:val="both"/>
        <w:rPr>
          <w:rStyle w:val="IntenseReference"/>
        </w:rPr>
      </w:pPr>
      <w:r w:rsidRPr="00AB1BB1">
        <w:rPr>
          <w:rStyle w:val="IntenseReference"/>
        </w:rPr>
        <w:lastRenderedPageBreak/>
        <w:t>Friday – The Older Brother Syndrome</w:t>
      </w:r>
    </w:p>
    <w:p w:rsidR="00AB1BB1" w:rsidRPr="00516BBC" w:rsidRDefault="00AB1BB1" w:rsidP="00AB1BB1">
      <w:pPr>
        <w:jc w:val="both"/>
        <w:rPr>
          <w:rFonts w:ascii="Calibri" w:hAnsi="Calibri"/>
          <w:sz w:val="22"/>
          <w:szCs w:val="22"/>
          <w:u w:val="single"/>
          <w:lang w:val="en-US"/>
        </w:rPr>
      </w:pPr>
    </w:p>
    <w:p w:rsidR="00AB1BB1" w:rsidRPr="00516BBC" w:rsidRDefault="00AB1BB1" w:rsidP="00AB1BB1">
      <w:pPr>
        <w:jc w:val="both"/>
        <w:rPr>
          <w:rFonts w:ascii="Calibri" w:hAnsi="Calibri"/>
          <w:sz w:val="22"/>
          <w:szCs w:val="22"/>
          <w:lang w:val="en-US"/>
        </w:rPr>
      </w:pPr>
      <w:r w:rsidRPr="00516BBC">
        <w:rPr>
          <w:rFonts w:ascii="Calibri" w:hAnsi="Calibri"/>
          <w:sz w:val="22"/>
          <w:szCs w:val="22"/>
          <w:lang w:val="en-US"/>
        </w:rPr>
        <w:t>Luke 15:25-30</w:t>
      </w:r>
    </w:p>
    <w:p w:rsidR="00AB1BB1" w:rsidRPr="00516BBC" w:rsidRDefault="00AB1BB1" w:rsidP="00AB1BB1">
      <w:pPr>
        <w:jc w:val="both"/>
        <w:rPr>
          <w:rFonts w:ascii="Calibri" w:hAnsi="Calibri"/>
          <w:sz w:val="22"/>
          <w:szCs w:val="22"/>
          <w:lang w:val="en-US"/>
        </w:rPr>
      </w:pPr>
    </w:p>
    <w:p w:rsidR="00AB1BB1" w:rsidRPr="00516BBC" w:rsidRDefault="00AB1BB1" w:rsidP="00AB1BB1">
      <w:pPr>
        <w:jc w:val="both"/>
        <w:rPr>
          <w:rFonts w:ascii="Calibri" w:hAnsi="Calibri"/>
          <w:i/>
          <w:sz w:val="22"/>
          <w:szCs w:val="22"/>
          <w:lang w:val="en-US"/>
        </w:rPr>
      </w:pPr>
      <w:r w:rsidRPr="00516BBC">
        <w:rPr>
          <w:rFonts w:ascii="Calibri" w:hAnsi="Calibri"/>
          <w:i/>
          <w:sz w:val="22"/>
          <w:szCs w:val="22"/>
          <w:lang w:val="en-US"/>
        </w:rPr>
        <w:t>Meanwhile, the older son was in the field. When he came near the house, he heard music and dancing. So he called one of the servants and asked him what was going on.</w:t>
      </w:r>
      <w:r w:rsidRPr="00516BBC">
        <w:rPr>
          <w:rFonts w:ascii="Calibri" w:hAnsi="Calibri"/>
          <w:b/>
          <w:bCs/>
          <w:i/>
          <w:sz w:val="22"/>
          <w:szCs w:val="22"/>
          <w:vertAlign w:val="superscript"/>
          <w:lang w:val="en-US"/>
        </w:rPr>
        <w:t> </w:t>
      </w:r>
      <w:r w:rsidRPr="00516BBC">
        <w:rPr>
          <w:rFonts w:ascii="Calibri" w:hAnsi="Calibri"/>
          <w:i/>
          <w:sz w:val="22"/>
          <w:szCs w:val="22"/>
          <w:lang w:val="en-US"/>
        </w:rPr>
        <w:t>“Your brother has come,” he replied, “and your father has killed the fattened calf because he has him back safe and sound.”</w:t>
      </w:r>
    </w:p>
    <w:p w:rsidR="00AB1BB1" w:rsidRPr="00516BBC" w:rsidRDefault="00AB1BB1" w:rsidP="00AB1BB1">
      <w:pPr>
        <w:jc w:val="both"/>
        <w:rPr>
          <w:rFonts w:ascii="Calibri" w:hAnsi="Calibri"/>
          <w:i/>
          <w:sz w:val="22"/>
          <w:szCs w:val="22"/>
          <w:lang w:val="en-US"/>
        </w:rPr>
      </w:pPr>
      <w:r w:rsidRPr="00516BBC">
        <w:rPr>
          <w:rFonts w:ascii="Calibri" w:hAnsi="Calibri"/>
          <w:i/>
          <w:sz w:val="22"/>
          <w:szCs w:val="22"/>
          <w:lang w:val="en-US"/>
        </w:rPr>
        <w:t>The older brother became angry and refused to go in. So his father went out and pleaded with him. But he answered his father, “Look! All these years I’ve been slaving for you and never disobeyed your orders. Yet you never gave me even a young goat so I could celebrate with my friends. But when this son of yours who has squandered your property with prostitutes comes home, you kill the fattened calf for him!”</w:t>
      </w:r>
    </w:p>
    <w:p w:rsidR="00AB1BB1" w:rsidRPr="00516BBC" w:rsidRDefault="00AB1BB1" w:rsidP="00AB1BB1">
      <w:pPr>
        <w:jc w:val="both"/>
        <w:rPr>
          <w:rFonts w:ascii="Calibri" w:hAnsi="Calibri"/>
          <w:sz w:val="22"/>
          <w:szCs w:val="22"/>
          <w:lang w:val="en-US"/>
        </w:rPr>
      </w:pPr>
    </w:p>
    <w:p w:rsidR="00AB1BB1" w:rsidRPr="00516BBC" w:rsidRDefault="00AB1BB1" w:rsidP="00AB1BB1">
      <w:pPr>
        <w:jc w:val="both"/>
        <w:rPr>
          <w:rFonts w:ascii="Calibri" w:hAnsi="Calibri"/>
          <w:sz w:val="22"/>
          <w:szCs w:val="22"/>
          <w:lang w:val="en-US"/>
        </w:rPr>
      </w:pPr>
    </w:p>
    <w:p w:rsidR="00AB1BB1" w:rsidRPr="00516BBC" w:rsidRDefault="00AB1BB1" w:rsidP="00AB1BB1">
      <w:pPr>
        <w:jc w:val="both"/>
        <w:rPr>
          <w:rFonts w:ascii="Calibri" w:hAnsi="Calibri"/>
          <w:sz w:val="22"/>
          <w:szCs w:val="22"/>
          <w:lang w:val="en-US"/>
        </w:rPr>
      </w:pPr>
      <w:r w:rsidRPr="00516BBC">
        <w:rPr>
          <w:rFonts w:ascii="Calibri" w:hAnsi="Calibri"/>
          <w:sz w:val="22"/>
          <w:szCs w:val="22"/>
          <w:lang w:val="en-US"/>
        </w:rPr>
        <w:t>The reaction of the older brother is harsh, full of criticism, contempt and judgment. He doesn’t realize how far he is from true love, compassion and acceptance. He is so occupied with managing the property, that he is blind:</w:t>
      </w:r>
    </w:p>
    <w:p w:rsidR="00AB1BB1" w:rsidRPr="00516BBC" w:rsidRDefault="00AB1BB1" w:rsidP="00AB1BB1">
      <w:pPr>
        <w:numPr>
          <w:ilvl w:val="0"/>
          <w:numId w:val="9"/>
        </w:numPr>
        <w:tabs>
          <w:tab w:val="num" w:pos="240"/>
        </w:tabs>
        <w:jc w:val="both"/>
        <w:rPr>
          <w:rFonts w:ascii="Calibri" w:hAnsi="Calibri"/>
          <w:sz w:val="22"/>
          <w:szCs w:val="22"/>
          <w:lang w:val="en-US"/>
        </w:rPr>
      </w:pPr>
      <w:r w:rsidRPr="00516BBC">
        <w:rPr>
          <w:rFonts w:ascii="Calibri" w:hAnsi="Calibri"/>
          <w:sz w:val="22"/>
          <w:szCs w:val="22"/>
          <w:lang w:val="en-US"/>
        </w:rPr>
        <w:t>to his father’s heart and acts of love</w:t>
      </w:r>
    </w:p>
    <w:p w:rsidR="00AB1BB1" w:rsidRDefault="00AB1BB1" w:rsidP="00E23768">
      <w:pPr>
        <w:numPr>
          <w:ilvl w:val="0"/>
          <w:numId w:val="9"/>
        </w:numPr>
        <w:tabs>
          <w:tab w:val="num" w:pos="240"/>
        </w:tabs>
        <w:jc w:val="both"/>
        <w:rPr>
          <w:rFonts w:ascii="Calibri" w:hAnsi="Calibri"/>
          <w:sz w:val="22"/>
          <w:szCs w:val="22"/>
          <w:lang w:val="en-US"/>
        </w:rPr>
      </w:pPr>
      <w:r w:rsidRPr="00AB1BB1">
        <w:rPr>
          <w:rFonts w:ascii="Calibri" w:hAnsi="Calibri"/>
          <w:sz w:val="22"/>
          <w:szCs w:val="22"/>
          <w:lang w:val="en-US"/>
        </w:rPr>
        <w:t>to the return of his brother and his complete renewal</w:t>
      </w:r>
    </w:p>
    <w:p w:rsidR="00AB1BB1" w:rsidRPr="00AB1BB1" w:rsidRDefault="00AB1BB1" w:rsidP="00E23768">
      <w:pPr>
        <w:numPr>
          <w:ilvl w:val="0"/>
          <w:numId w:val="9"/>
        </w:numPr>
        <w:tabs>
          <w:tab w:val="num" w:pos="240"/>
        </w:tabs>
        <w:jc w:val="both"/>
        <w:rPr>
          <w:rFonts w:ascii="Calibri" w:hAnsi="Calibri"/>
          <w:sz w:val="22"/>
          <w:szCs w:val="22"/>
          <w:lang w:val="en-US"/>
        </w:rPr>
      </w:pPr>
      <w:r w:rsidRPr="00AB1BB1">
        <w:rPr>
          <w:rFonts w:ascii="Calibri" w:hAnsi="Calibri"/>
          <w:sz w:val="22"/>
          <w:szCs w:val="22"/>
          <w:lang w:val="en-US"/>
        </w:rPr>
        <w:t>to his own life and  to the fullness of his father’s blessing</w:t>
      </w:r>
    </w:p>
    <w:p w:rsidR="00AB1BB1" w:rsidRDefault="00AB1BB1" w:rsidP="00AB1BB1">
      <w:pPr>
        <w:jc w:val="both"/>
        <w:rPr>
          <w:rFonts w:ascii="Calibri" w:hAnsi="Calibri"/>
          <w:sz w:val="22"/>
          <w:szCs w:val="22"/>
          <w:lang w:val="en-US"/>
        </w:rPr>
      </w:pPr>
    </w:p>
    <w:p w:rsidR="00AB1BB1" w:rsidRPr="00516BBC" w:rsidRDefault="00AB1BB1" w:rsidP="00AB1BB1">
      <w:pPr>
        <w:jc w:val="both"/>
        <w:rPr>
          <w:rFonts w:ascii="Calibri" w:hAnsi="Calibri"/>
          <w:sz w:val="22"/>
          <w:szCs w:val="22"/>
          <w:lang w:val="en-US"/>
        </w:rPr>
      </w:pPr>
      <w:r w:rsidRPr="00516BBC">
        <w:rPr>
          <w:rFonts w:ascii="Calibri" w:hAnsi="Calibri"/>
          <w:sz w:val="22"/>
          <w:szCs w:val="22"/>
          <w:lang w:val="en-US"/>
        </w:rPr>
        <w:t xml:space="preserve">Maybe you also grew up in the church, always obedient to your parents and to God. You never ran from home, you didn’t squander your money on different pleasures. You were responsible and kept traditions your whole life, but you still felt as lost as the younger son. </w:t>
      </w:r>
    </w:p>
    <w:p w:rsidR="00AB1BB1" w:rsidRPr="00516BBC" w:rsidRDefault="00AB1BB1" w:rsidP="00AB1BB1">
      <w:pPr>
        <w:jc w:val="both"/>
        <w:rPr>
          <w:rFonts w:ascii="Calibri" w:hAnsi="Calibri"/>
          <w:sz w:val="22"/>
          <w:szCs w:val="22"/>
          <w:lang w:val="en-US"/>
        </w:rPr>
      </w:pPr>
    </w:p>
    <w:p w:rsidR="00AB1BB1" w:rsidRPr="00516BBC" w:rsidRDefault="00AB1BB1" w:rsidP="00AB1BB1">
      <w:pPr>
        <w:jc w:val="both"/>
        <w:rPr>
          <w:rFonts w:ascii="Calibri" w:hAnsi="Calibri"/>
          <w:sz w:val="22"/>
          <w:szCs w:val="22"/>
          <w:lang w:val="en-US"/>
        </w:rPr>
      </w:pPr>
      <w:r w:rsidRPr="00516BBC">
        <w:rPr>
          <w:rFonts w:ascii="Calibri" w:hAnsi="Calibri"/>
          <w:sz w:val="22"/>
          <w:szCs w:val="22"/>
          <w:lang w:val="en-US"/>
        </w:rPr>
        <w:t xml:space="preserve">Henri </w:t>
      </w:r>
      <w:proofErr w:type="spellStart"/>
      <w:r w:rsidRPr="00516BBC">
        <w:rPr>
          <w:rFonts w:ascii="Calibri" w:hAnsi="Calibri"/>
          <w:sz w:val="22"/>
          <w:szCs w:val="22"/>
          <w:lang w:val="en-US"/>
        </w:rPr>
        <w:t>Nouwen</w:t>
      </w:r>
      <w:proofErr w:type="spellEnd"/>
      <w:r w:rsidRPr="00516BBC">
        <w:rPr>
          <w:rFonts w:ascii="Calibri" w:hAnsi="Calibri"/>
          <w:sz w:val="22"/>
          <w:szCs w:val="22"/>
          <w:lang w:val="en-US"/>
        </w:rPr>
        <w:t xml:space="preserve"> writes about his experience as the “older brother”: “All at one I saw myself in a completely different light. I saw my jealousy, anger, egocentrism, </w:t>
      </w:r>
      <w:proofErr w:type="spellStart"/>
      <w:r w:rsidRPr="00516BBC">
        <w:rPr>
          <w:rFonts w:ascii="Calibri" w:hAnsi="Calibri"/>
          <w:sz w:val="22"/>
          <w:szCs w:val="22"/>
          <w:lang w:val="en-US"/>
        </w:rPr>
        <w:t>obstinance</w:t>
      </w:r>
      <w:proofErr w:type="spellEnd"/>
      <w:r w:rsidRPr="00516BBC">
        <w:rPr>
          <w:rFonts w:ascii="Calibri" w:hAnsi="Calibri"/>
          <w:sz w:val="22"/>
          <w:szCs w:val="22"/>
          <w:lang w:val="en-US"/>
        </w:rPr>
        <w:t>, inflexibility and, of them all the most hidden,</w:t>
      </w:r>
      <w:r w:rsidRPr="00516BBC">
        <w:rPr>
          <w:rFonts w:ascii="Calibri" w:hAnsi="Calibri"/>
          <w:i/>
          <w:sz w:val="22"/>
          <w:szCs w:val="22"/>
          <w:lang w:val="en-US"/>
        </w:rPr>
        <w:t xml:space="preserve"> </w:t>
      </w:r>
      <w:r w:rsidRPr="00516BBC">
        <w:rPr>
          <w:rFonts w:ascii="Calibri" w:hAnsi="Calibri"/>
          <w:sz w:val="22"/>
          <w:szCs w:val="22"/>
          <w:lang w:val="en-US"/>
        </w:rPr>
        <w:t xml:space="preserve">self-righteousness. I saw what a crybaby I was and how many of my thoughts and feelings are driven by bitterness… I was for sure like the older son, but just as lost as his younger brother, even though I had stayed at “home” my whole life. </w:t>
      </w:r>
    </w:p>
    <w:p w:rsidR="00AB1BB1" w:rsidRPr="00516BBC" w:rsidRDefault="00AB1BB1" w:rsidP="00AB1BB1">
      <w:pPr>
        <w:jc w:val="both"/>
        <w:rPr>
          <w:rFonts w:ascii="Calibri" w:hAnsi="Calibri"/>
          <w:b/>
          <w:sz w:val="22"/>
          <w:szCs w:val="22"/>
          <w:lang w:val="en-US"/>
        </w:rPr>
      </w:pPr>
    </w:p>
    <w:p w:rsidR="00AB1BB1" w:rsidRPr="00516BBC" w:rsidRDefault="00AB1BB1" w:rsidP="00AB1BB1">
      <w:pPr>
        <w:jc w:val="both"/>
        <w:rPr>
          <w:rFonts w:ascii="Calibri" w:hAnsi="Calibri"/>
          <w:b/>
          <w:sz w:val="22"/>
          <w:szCs w:val="22"/>
          <w:lang w:val="en-US"/>
        </w:rPr>
      </w:pPr>
      <w:r w:rsidRPr="00516BBC">
        <w:rPr>
          <w:rFonts w:ascii="Calibri" w:hAnsi="Calibri"/>
          <w:b/>
          <w:sz w:val="22"/>
          <w:szCs w:val="22"/>
          <w:lang w:val="en-US"/>
        </w:rPr>
        <w:t>In prayer we can:</w:t>
      </w:r>
    </w:p>
    <w:p w:rsidR="00AB1BB1" w:rsidRPr="00516BBC" w:rsidRDefault="00AB1BB1" w:rsidP="00AB1BB1">
      <w:pPr>
        <w:numPr>
          <w:ilvl w:val="0"/>
          <w:numId w:val="10"/>
        </w:numPr>
        <w:jc w:val="both"/>
        <w:rPr>
          <w:rFonts w:ascii="Calibri" w:hAnsi="Calibri"/>
          <w:sz w:val="22"/>
          <w:szCs w:val="22"/>
          <w:lang w:val="en-US"/>
        </w:rPr>
      </w:pPr>
      <w:r w:rsidRPr="00516BBC">
        <w:rPr>
          <w:rFonts w:ascii="Calibri" w:hAnsi="Calibri"/>
          <w:sz w:val="22"/>
          <w:szCs w:val="22"/>
          <w:lang w:val="en-US"/>
        </w:rPr>
        <w:t>Repent of the times when we have the same attitudes as the older brother.</w:t>
      </w:r>
    </w:p>
    <w:p w:rsidR="00AB1BB1" w:rsidRPr="00516BBC" w:rsidRDefault="00AB1BB1" w:rsidP="00AB1BB1">
      <w:pPr>
        <w:numPr>
          <w:ilvl w:val="0"/>
          <w:numId w:val="10"/>
        </w:numPr>
        <w:jc w:val="both"/>
        <w:rPr>
          <w:rFonts w:ascii="Calibri" w:hAnsi="Calibri"/>
          <w:sz w:val="22"/>
          <w:szCs w:val="22"/>
          <w:lang w:val="en-US"/>
        </w:rPr>
      </w:pPr>
      <w:r w:rsidRPr="00516BBC">
        <w:rPr>
          <w:rFonts w:ascii="Calibri" w:hAnsi="Calibri"/>
          <w:sz w:val="22"/>
          <w:szCs w:val="22"/>
          <w:lang w:val="en-US"/>
        </w:rPr>
        <w:t xml:space="preserve">Repent of the times when, in our endeavors we have been more like slaves, who </w:t>
      </w:r>
      <w:proofErr w:type="gramStart"/>
      <w:r w:rsidRPr="00516BBC">
        <w:rPr>
          <w:rFonts w:ascii="Calibri" w:hAnsi="Calibri"/>
          <w:sz w:val="22"/>
          <w:szCs w:val="22"/>
          <w:lang w:val="en-US"/>
        </w:rPr>
        <w:t>are constantly wanting</w:t>
      </w:r>
      <w:proofErr w:type="gramEnd"/>
      <w:r w:rsidRPr="00516BBC">
        <w:rPr>
          <w:rFonts w:ascii="Calibri" w:hAnsi="Calibri"/>
          <w:sz w:val="22"/>
          <w:szCs w:val="22"/>
          <w:lang w:val="en-US"/>
        </w:rPr>
        <w:t xml:space="preserve"> to please their parents, God or people and fulfill their expectations.</w:t>
      </w:r>
    </w:p>
    <w:p w:rsidR="00AB1BB1" w:rsidRPr="00516BBC" w:rsidRDefault="00AB1BB1" w:rsidP="00AB1BB1">
      <w:pPr>
        <w:numPr>
          <w:ilvl w:val="0"/>
          <w:numId w:val="10"/>
        </w:numPr>
        <w:jc w:val="both"/>
        <w:rPr>
          <w:rFonts w:ascii="Calibri" w:hAnsi="Calibri"/>
          <w:sz w:val="22"/>
          <w:szCs w:val="22"/>
          <w:lang w:val="en-US"/>
        </w:rPr>
      </w:pPr>
      <w:r w:rsidRPr="00516BBC">
        <w:rPr>
          <w:rFonts w:ascii="Calibri" w:hAnsi="Calibri"/>
          <w:sz w:val="22"/>
          <w:szCs w:val="22"/>
          <w:lang w:val="en-US"/>
        </w:rPr>
        <w:t>Confess our bitterness and bad temper for the times when we don’t see that there is no reason for self-pity since we have gotten a hundred times more than we ever had to give up. Confess your jealousy of the spontaneity, playfulness and joy of younger sons.</w:t>
      </w:r>
    </w:p>
    <w:p w:rsidR="00AB1BB1" w:rsidRPr="00516BBC" w:rsidRDefault="00AB1BB1" w:rsidP="00AB1BB1">
      <w:pPr>
        <w:numPr>
          <w:ilvl w:val="0"/>
          <w:numId w:val="10"/>
        </w:numPr>
        <w:jc w:val="both"/>
        <w:rPr>
          <w:rFonts w:ascii="Calibri" w:hAnsi="Calibri"/>
          <w:sz w:val="22"/>
          <w:szCs w:val="22"/>
          <w:lang w:val="en-US"/>
        </w:rPr>
      </w:pPr>
      <w:r w:rsidRPr="00516BBC">
        <w:rPr>
          <w:rFonts w:ascii="Calibri" w:hAnsi="Calibri"/>
          <w:sz w:val="22"/>
          <w:szCs w:val="22"/>
          <w:lang w:val="en-US"/>
        </w:rPr>
        <w:t>Pray for first-borns, often the model and perfectionist children, to find freedom.</w:t>
      </w:r>
    </w:p>
    <w:p w:rsidR="00AB1BB1" w:rsidRPr="00516BBC" w:rsidRDefault="00AB1BB1" w:rsidP="00AB1BB1">
      <w:pPr>
        <w:numPr>
          <w:ilvl w:val="0"/>
          <w:numId w:val="10"/>
        </w:numPr>
        <w:jc w:val="both"/>
        <w:rPr>
          <w:rFonts w:ascii="Calibri" w:hAnsi="Calibri"/>
          <w:sz w:val="22"/>
          <w:szCs w:val="22"/>
          <w:lang w:val="en-US"/>
        </w:rPr>
      </w:pPr>
      <w:r w:rsidRPr="00516BBC">
        <w:rPr>
          <w:rFonts w:ascii="Calibri" w:hAnsi="Calibri"/>
          <w:sz w:val="22"/>
          <w:szCs w:val="22"/>
          <w:lang w:val="en-US"/>
        </w:rPr>
        <w:t xml:space="preserve">Pray for the removal of </w:t>
      </w:r>
      <w:proofErr w:type="spellStart"/>
      <w:r w:rsidRPr="00516BBC">
        <w:rPr>
          <w:rFonts w:ascii="Calibri" w:hAnsi="Calibri"/>
          <w:sz w:val="22"/>
          <w:szCs w:val="22"/>
          <w:lang w:val="en-US"/>
        </w:rPr>
        <w:t>pharisaism</w:t>
      </w:r>
      <w:proofErr w:type="spellEnd"/>
      <w:r w:rsidRPr="00516BBC">
        <w:rPr>
          <w:rFonts w:ascii="Calibri" w:hAnsi="Calibri"/>
          <w:sz w:val="22"/>
          <w:szCs w:val="22"/>
          <w:lang w:val="en-US"/>
        </w:rPr>
        <w:t xml:space="preserve"> and legalism from church and from us personally. Pray against </w:t>
      </w:r>
      <w:proofErr w:type="spellStart"/>
      <w:r w:rsidRPr="00516BBC">
        <w:rPr>
          <w:rFonts w:ascii="Calibri" w:hAnsi="Calibri"/>
          <w:sz w:val="22"/>
          <w:szCs w:val="22"/>
          <w:lang w:val="en-US"/>
        </w:rPr>
        <w:t>moralism</w:t>
      </w:r>
      <w:proofErr w:type="spellEnd"/>
      <w:r w:rsidRPr="00516BBC">
        <w:rPr>
          <w:rFonts w:ascii="Calibri" w:hAnsi="Calibri"/>
          <w:sz w:val="22"/>
          <w:szCs w:val="22"/>
          <w:lang w:val="en-US"/>
        </w:rPr>
        <w:t xml:space="preserve">, exaggerated seriousness, uptightness, strictness and lack of good humor. </w:t>
      </w:r>
    </w:p>
    <w:p w:rsidR="00AB1BB1" w:rsidRPr="00516BBC" w:rsidRDefault="00AB1BB1" w:rsidP="00AB1BB1">
      <w:pPr>
        <w:jc w:val="both"/>
        <w:rPr>
          <w:rFonts w:ascii="Calibri" w:hAnsi="Calibri"/>
          <w:sz w:val="22"/>
          <w:szCs w:val="22"/>
          <w:u w:val="single"/>
          <w:lang w:val="en-US"/>
        </w:rPr>
      </w:pPr>
    </w:p>
    <w:p w:rsidR="00AB1BB1" w:rsidRPr="00516BBC" w:rsidRDefault="00AB1BB1" w:rsidP="00AB1BB1">
      <w:pPr>
        <w:jc w:val="both"/>
        <w:rPr>
          <w:rFonts w:ascii="Calibri" w:hAnsi="Calibri"/>
          <w:sz w:val="22"/>
          <w:szCs w:val="22"/>
          <w:u w:val="single"/>
          <w:lang w:val="en-US"/>
        </w:rPr>
      </w:pPr>
    </w:p>
    <w:p w:rsidR="00800979" w:rsidRDefault="00800979">
      <w:pPr>
        <w:spacing w:after="160" w:line="259" w:lineRule="auto"/>
        <w:rPr>
          <w:rStyle w:val="IntenseReference"/>
        </w:rPr>
      </w:pPr>
      <w:r>
        <w:rPr>
          <w:rStyle w:val="IntenseReference"/>
        </w:rPr>
        <w:br w:type="page"/>
      </w:r>
    </w:p>
    <w:p w:rsidR="00AB1BB1" w:rsidRPr="00AB1BB1" w:rsidRDefault="00AB1BB1" w:rsidP="00AB1BB1">
      <w:pPr>
        <w:jc w:val="both"/>
        <w:rPr>
          <w:rStyle w:val="IntenseReference"/>
        </w:rPr>
      </w:pPr>
      <w:r w:rsidRPr="00AB1BB1">
        <w:rPr>
          <w:rStyle w:val="IntenseReference"/>
        </w:rPr>
        <w:lastRenderedPageBreak/>
        <w:t>Saturday – All I have is yours</w:t>
      </w:r>
    </w:p>
    <w:p w:rsidR="00AB1BB1" w:rsidRPr="00516BBC" w:rsidRDefault="00AB1BB1" w:rsidP="00AB1BB1">
      <w:pPr>
        <w:jc w:val="both"/>
        <w:rPr>
          <w:rFonts w:ascii="Calibri" w:hAnsi="Calibri"/>
          <w:b/>
          <w:sz w:val="22"/>
          <w:szCs w:val="22"/>
          <w:lang w:val="en-US"/>
        </w:rPr>
      </w:pPr>
    </w:p>
    <w:p w:rsidR="00AB1BB1" w:rsidRPr="00516BBC" w:rsidRDefault="00AB1BB1" w:rsidP="00AB1BB1">
      <w:pPr>
        <w:jc w:val="both"/>
        <w:rPr>
          <w:rFonts w:ascii="Calibri" w:hAnsi="Calibri"/>
          <w:b/>
          <w:sz w:val="22"/>
          <w:szCs w:val="22"/>
          <w:lang w:val="en-US"/>
        </w:rPr>
      </w:pPr>
      <w:r w:rsidRPr="00516BBC">
        <w:rPr>
          <w:rFonts w:ascii="Calibri" w:hAnsi="Calibri"/>
          <w:b/>
          <w:sz w:val="22"/>
          <w:szCs w:val="22"/>
          <w:lang w:val="en-US"/>
        </w:rPr>
        <w:t>Luke 15:31-32</w:t>
      </w:r>
    </w:p>
    <w:p w:rsidR="00AB1BB1" w:rsidRPr="00516BBC" w:rsidRDefault="00AB1BB1" w:rsidP="00AB1BB1">
      <w:pPr>
        <w:jc w:val="both"/>
        <w:rPr>
          <w:rFonts w:ascii="Calibri" w:hAnsi="Calibri"/>
          <w:i/>
          <w:sz w:val="22"/>
          <w:szCs w:val="22"/>
          <w:lang w:val="en-US"/>
        </w:rPr>
      </w:pPr>
      <w:r w:rsidRPr="00516BBC">
        <w:rPr>
          <w:rFonts w:ascii="Calibri" w:hAnsi="Calibri"/>
          <w:i/>
          <w:sz w:val="22"/>
          <w:szCs w:val="22"/>
          <w:lang w:val="en-US"/>
        </w:rPr>
        <w:t>“My son,” the father said, “you are always with me, and everything I have is yours.</w:t>
      </w:r>
      <w:r w:rsidRPr="00516BBC">
        <w:rPr>
          <w:rFonts w:ascii="Calibri" w:hAnsi="Calibri"/>
          <w:b/>
          <w:bCs/>
          <w:i/>
          <w:sz w:val="22"/>
          <w:szCs w:val="22"/>
          <w:vertAlign w:val="superscript"/>
          <w:lang w:val="en-US"/>
        </w:rPr>
        <w:t xml:space="preserve"> </w:t>
      </w:r>
      <w:r w:rsidRPr="00516BBC">
        <w:rPr>
          <w:rFonts w:ascii="Calibri" w:hAnsi="Calibri"/>
          <w:i/>
          <w:sz w:val="22"/>
          <w:szCs w:val="22"/>
          <w:lang w:val="en-US"/>
        </w:rPr>
        <w:t>But we had to celebrate and be glad, because this brother of yours was dead and is alive again; he was lost and is found.”</w:t>
      </w:r>
    </w:p>
    <w:p w:rsidR="00AB1BB1" w:rsidRPr="00516BBC" w:rsidRDefault="00AB1BB1" w:rsidP="00AB1BB1">
      <w:pPr>
        <w:jc w:val="both"/>
        <w:rPr>
          <w:rFonts w:ascii="Calibri" w:hAnsi="Calibri"/>
          <w:b/>
          <w:sz w:val="22"/>
          <w:szCs w:val="22"/>
          <w:lang w:val="en-US"/>
        </w:rPr>
      </w:pPr>
    </w:p>
    <w:p w:rsidR="00AB1BB1" w:rsidRPr="00516BBC" w:rsidRDefault="00AB1BB1" w:rsidP="00AB1BB1">
      <w:pPr>
        <w:jc w:val="both"/>
        <w:rPr>
          <w:rFonts w:ascii="Calibri" w:hAnsi="Calibri"/>
          <w:b/>
          <w:sz w:val="22"/>
          <w:szCs w:val="22"/>
          <w:lang w:val="en-US"/>
        </w:rPr>
      </w:pPr>
      <w:r w:rsidRPr="00516BBC">
        <w:rPr>
          <w:rFonts w:ascii="Calibri" w:hAnsi="Calibri"/>
          <w:b/>
          <w:sz w:val="22"/>
          <w:szCs w:val="22"/>
          <w:lang w:val="en-US"/>
        </w:rPr>
        <w:t>2. Peter 1:3</w:t>
      </w:r>
    </w:p>
    <w:p w:rsidR="00AB1BB1" w:rsidRDefault="00AB1BB1" w:rsidP="00AB1BB1">
      <w:pPr>
        <w:jc w:val="both"/>
        <w:rPr>
          <w:rFonts w:ascii="Calibri" w:hAnsi="Calibri"/>
          <w:i/>
          <w:sz w:val="22"/>
          <w:szCs w:val="22"/>
          <w:lang w:val="en-US"/>
        </w:rPr>
      </w:pPr>
      <w:r w:rsidRPr="00516BBC">
        <w:rPr>
          <w:rFonts w:ascii="Calibri" w:hAnsi="Calibri"/>
          <w:i/>
          <w:sz w:val="22"/>
          <w:szCs w:val="22"/>
          <w:lang w:val="en-US"/>
        </w:rPr>
        <w:t>His divine power has given us everything we need for a godly life through our knowledge of him who called us by his own glory and goodness</w:t>
      </w:r>
    </w:p>
    <w:p w:rsidR="00AB1BB1" w:rsidRDefault="00AB1BB1" w:rsidP="00AB1BB1">
      <w:pPr>
        <w:jc w:val="both"/>
        <w:rPr>
          <w:rFonts w:ascii="Calibri" w:hAnsi="Calibri"/>
          <w:i/>
          <w:sz w:val="22"/>
          <w:szCs w:val="22"/>
          <w:lang w:val="en-US"/>
        </w:rPr>
      </w:pPr>
    </w:p>
    <w:p w:rsidR="00AB1BB1" w:rsidRPr="00516BBC" w:rsidRDefault="00AB1BB1" w:rsidP="00AB1BB1">
      <w:pPr>
        <w:jc w:val="both"/>
        <w:rPr>
          <w:rFonts w:ascii="Calibri" w:hAnsi="Calibri"/>
          <w:sz w:val="22"/>
          <w:szCs w:val="22"/>
          <w:lang w:val="en-US"/>
        </w:rPr>
      </w:pPr>
      <w:r w:rsidRPr="00516BBC">
        <w:rPr>
          <w:rFonts w:ascii="Calibri" w:hAnsi="Calibri"/>
          <w:sz w:val="22"/>
          <w:szCs w:val="22"/>
          <w:lang w:val="en-US"/>
        </w:rPr>
        <w:t xml:space="preserve">Someone once said that we will get the most out of our prayers and reading of the New Testament if we read them as if we ourselves were Pharisees. This parable about the lost sons was originally meant for the Pharisees standing nearby. It was they who </w:t>
      </w:r>
      <w:proofErr w:type="gramStart"/>
      <w:r w:rsidRPr="00516BBC">
        <w:rPr>
          <w:rFonts w:ascii="Calibri" w:hAnsi="Calibri"/>
          <w:sz w:val="22"/>
          <w:szCs w:val="22"/>
          <w:lang w:val="en-US"/>
        </w:rPr>
        <w:t>stood  challenged</w:t>
      </w:r>
      <w:proofErr w:type="gramEnd"/>
      <w:r w:rsidRPr="00516BBC">
        <w:rPr>
          <w:rFonts w:ascii="Calibri" w:hAnsi="Calibri"/>
          <w:sz w:val="22"/>
          <w:szCs w:val="22"/>
          <w:lang w:val="en-US"/>
        </w:rPr>
        <w:t xml:space="preserve"> to finish the end of the parable - to decide whether or not they would enter into the house of their Father, who rejoices over the second birth of his sinful son. Whether they would join in the celebration, accept sinners and rejoice together with the Father. Whether they would believe the assurance of the Father, that all he has is theirs.</w:t>
      </w:r>
    </w:p>
    <w:p w:rsidR="00AB1BB1" w:rsidRPr="00516BBC" w:rsidRDefault="00AB1BB1" w:rsidP="00AB1BB1">
      <w:pPr>
        <w:jc w:val="both"/>
        <w:rPr>
          <w:rFonts w:ascii="Calibri" w:hAnsi="Calibri"/>
          <w:b/>
          <w:sz w:val="22"/>
          <w:szCs w:val="22"/>
          <w:lang w:val="en-US"/>
        </w:rPr>
      </w:pPr>
    </w:p>
    <w:p w:rsidR="00AB1BB1" w:rsidRPr="00516BBC" w:rsidRDefault="00AB1BB1" w:rsidP="00AB1BB1">
      <w:pPr>
        <w:jc w:val="both"/>
        <w:rPr>
          <w:rFonts w:ascii="Calibri" w:hAnsi="Calibri"/>
          <w:b/>
          <w:sz w:val="22"/>
          <w:szCs w:val="22"/>
          <w:lang w:val="en-US"/>
        </w:rPr>
      </w:pPr>
      <w:r w:rsidRPr="00516BBC">
        <w:rPr>
          <w:rFonts w:ascii="Calibri" w:hAnsi="Calibri"/>
          <w:b/>
          <w:sz w:val="22"/>
          <w:szCs w:val="22"/>
          <w:lang w:val="en-US"/>
        </w:rPr>
        <w:t>Everything I have is yours</w:t>
      </w:r>
    </w:p>
    <w:p w:rsidR="00AB1BB1" w:rsidRPr="00516BBC" w:rsidRDefault="00AB1BB1" w:rsidP="00AB1BB1">
      <w:pPr>
        <w:jc w:val="both"/>
        <w:rPr>
          <w:rFonts w:ascii="Calibri" w:hAnsi="Calibri"/>
          <w:sz w:val="22"/>
          <w:szCs w:val="22"/>
          <w:lang w:val="en-US"/>
        </w:rPr>
      </w:pPr>
      <w:r w:rsidRPr="00516BBC">
        <w:rPr>
          <w:rFonts w:ascii="Calibri" w:hAnsi="Calibri"/>
          <w:sz w:val="22"/>
          <w:szCs w:val="22"/>
          <w:lang w:val="en-US"/>
        </w:rPr>
        <w:t>It is a problem all of us have, that we constantly think we need something more, or something else or new, so that we can be good Christians and so that we can do the things which he has called us to do. We often lack the simple everyday happiness of being where we are right now, even through all of the visible obstacles.</w:t>
      </w:r>
      <w:r w:rsidRPr="00516BBC">
        <w:rPr>
          <w:rFonts w:ascii="Calibri" w:hAnsi="Calibri"/>
          <w:b/>
          <w:sz w:val="22"/>
          <w:szCs w:val="22"/>
          <w:lang w:val="en-US"/>
        </w:rPr>
        <w:t xml:space="preserve"> It is hard to believe that the riches that we are searching for are hidden under our own feet. </w:t>
      </w:r>
      <w:proofErr w:type="gramStart"/>
      <w:r w:rsidRPr="00516BBC">
        <w:rPr>
          <w:rFonts w:ascii="Calibri" w:hAnsi="Calibri"/>
          <w:sz w:val="22"/>
          <w:szCs w:val="22"/>
          <w:lang w:val="en-US"/>
        </w:rPr>
        <w:t>Hard to believe that the treasure is Christ in us and the fact that God has made his home in us.</w:t>
      </w:r>
      <w:proofErr w:type="gramEnd"/>
      <w:r w:rsidRPr="00516BBC">
        <w:rPr>
          <w:rFonts w:ascii="Calibri" w:hAnsi="Calibri"/>
          <w:sz w:val="22"/>
          <w:szCs w:val="22"/>
          <w:lang w:val="en-US"/>
        </w:rPr>
        <w:t xml:space="preserve"> It is hard to believe that we have everything we need for a godly life. As the church in Europe we sometimes resemble Jacob, who exclaimed upon waking</w:t>
      </w:r>
      <w:proofErr w:type="gramStart"/>
      <w:r w:rsidRPr="00516BBC">
        <w:rPr>
          <w:rFonts w:ascii="Calibri" w:hAnsi="Calibri"/>
          <w:sz w:val="22"/>
          <w:szCs w:val="22"/>
          <w:lang w:val="en-US"/>
        </w:rPr>
        <w:t>,  “</w:t>
      </w:r>
      <w:proofErr w:type="gramEnd"/>
      <w:r w:rsidRPr="00516BBC">
        <w:rPr>
          <w:rFonts w:ascii="Calibri" w:hAnsi="Calibri"/>
          <w:sz w:val="22"/>
          <w:szCs w:val="22"/>
          <w:lang w:val="en-US"/>
        </w:rPr>
        <w:t xml:space="preserve">Surely the Lord is in this place, and I wasn’t aware of it!” The words: “Son, you are always with me, and everything I have is yours.” apply for us as well in the most atheistic continent of the world. We have all we need for a fulfilling life with God and all we have to do is enter. God will take care of the rest. </w:t>
      </w:r>
    </w:p>
    <w:p w:rsidR="00AB1BB1" w:rsidRPr="00516BBC" w:rsidRDefault="00AB1BB1" w:rsidP="00AB1BB1">
      <w:pPr>
        <w:jc w:val="both"/>
        <w:rPr>
          <w:rFonts w:ascii="Calibri" w:hAnsi="Calibri"/>
          <w:b/>
          <w:sz w:val="22"/>
          <w:szCs w:val="22"/>
          <w:lang w:val="en-US"/>
        </w:rPr>
      </w:pPr>
    </w:p>
    <w:p w:rsidR="00AB1BB1" w:rsidRPr="00516BBC" w:rsidRDefault="00AB1BB1" w:rsidP="00AB1BB1">
      <w:pPr>
        <w:jc w:val="both"/>
        <w:rPr>
          <w:rFonts w:ascii="Calibri" w:hAnsi="Calibri"/>
          <w:b/>
          <w:sz w:val="22"/>
          <w:szCs w:val="22"/>
          <w:lang w:val="en-US"/>
        </w:rPr>
      </w:pPr>
      <w:r w:rsidRPr="00516BBC">
        <w:rPr>
          <w:rFonts w:ascii="Calibri" w:hAnsi="Calibri"/>
          <w:b/>
          <w:sz w:val="22"/>
          <w:szCs w:val="22"/>
          <w:lang w:val="en-US"/>
        </w:rPr>
        <w:t>Pray …</w:t>
      </w:r>
    </w:p>
    <w:p w:rsidR="00AB1BB1" w:rsidRPr="00516BBC" w:rsidRDefault="00AB1BB1" w:rsidP="00AB1BB1">
      <w:pPr>
        <w:numPr>
          <w:ilvl w:val="0"/>
          <w:numId w:val="11"/>
        </w:numPr>
        <w:jc w:val="both"/>
        <w:rPr>
          <w:rFonts w:ascii="Calibri" w:hAnsi="Calibri"/>
          <w:b/>
          <w:sz w:val="22"/>
          <w:szCs w:val="22"/>
          <w:lang w:val="en-US"/>
        </w:rPr>
      </w:pPr>
      <w:r w:rsidRPr="00516BBC">
        <w:rPr>
          <w:rFonts w:ascii="Calibri" w:hAnsi="Calibri"/>
          <w:sz w:val="22"/>
          <w:szCs w:val="22"/>
          <w:lang w:val="en-US"/>
        </w:rPr>
        <w:t xml:space="preserve">… </w:t>
      </w:r>
      <w:proofErr w:type="gramStart"/>
      <w:r w:rsidRPr="00516BBC">
        <w:rPr>
          <w:rFonts w:ascii="Calibri" w:hAnsi="Calibri"/>
          <w:sz w:val="22"/>
          <w:szCs w:val="22"/>
          <w:lang w:val="en-US"/>
        </w:rPr>
        <w:t>for</w:t>
      </w:r>
      <w:proofErr w:type="gramEnd"/>
      <w:r w:rsidRPr="00516BBC">
        <w:rPr>
          <w:rFonts w:ascii="Calibri" w:hAnsi="Calibri"/>
          <w:sz w:val="22"/>
          <w:szCs w:val="22"/>
          <w:lang w:val="en-US"/>
        </w:rPr>
        <w:t xml:space="preserve"> the renewal of church in its love for people.</w:t>
      </w:r>
    </w:p>
    <w:p w:rsidR="00AB1BB1" w:rsidRPr="00516BBC" w:rsidRDefault="00AB1BB1" w:rsidP="00AB1BB1">
      <w:pPr>
        <w:numPr>
          <w:ilvl w:val="0"/>
          <w:numId w:val="11"/>
        </w:numPr>
        <w:jc w:val="both"/>
        <w:rPr>
          <w:rFonts w:ascii="Calibri" w:hAnsi="Calibri"/>
          <w:b/>
          <w:sz w:val="22"/>
          <w:szCs w:val="22"/>
          <w:lang w:val="en-US"/>
        </w:rPr>
      </w:pPr>
      <w:r w:rsidRPr="00516BBC">
        <w:rPr>
          <w:rFonts w:ascii="Calibri" w:hAnsi="Calibri"/>
          <w:sz w:val="22"/>
          <w:szCs w:val="22"/>
          <w:lang w:val="en-US"/>
        </w:rPr>
        <w:t>…that we as a church would be willing to leave the safety of our ghetto and search for the lost</w:t>
      </w:r>
    </w:p>
    <w:p w:rsidR="00AB1BB1" w:rsidRPr="00516BBC" w:rsidRDefault="00AB1BB1" w:rsidP="00AB1BB1">
      <w:pPr>
        <w:numPr>
          <w:ilvl w:val="0"/>
          <w:numId w:val="11"/>
        </w:numPr>
        <w:jc w:val="both"/>
        <w:rPr>
          <w:rFonts w:ascii="Calibri" w:hAnsi="Calibri"/>
          <w:b/>
          <w:sz w:val="22"/>
          <w:szCs w:val="22"/>
          <w:lang w:val="en-US"/>
        </w:rPr>
      </w:pPr>
      <w:r w:rsidRPr="00516BBC">
        <w:rPr>
          <w:rFonts w:ascii="Calibri" w:hAnsi="Calibri"/>
          <w:sz w:val="22"/>
          <w:szCs w:val="22"/>
          <w:lang w:val="en-US"/>
        </w:rPr>
        <w:t xml:space="preserve">… </w:t>
      </w:r>
      <w:proofErr w:type="gramStart"/>
      <w:r w:rsidRPr="00516BBC">
        <w:rPr>
          <w:rFonts w:ascii="Calibri" w:hAnsi="Calibri"/>
          <w:sz w:val="22"/>
          <w:szCs w:val="22"/>
          <w:lang w:val="en-US"/>
        </w:rPr>
        <w:t>that</w:t>
      </w:r>
      <w:proofErr w:type="gramEnd"/>
      <w:r w:rsidRPr="00516BBC">
        <w:rPr>
          <w:rFonts w:ascii="Calibri" w:hAnsi="Calibri"/>
          <w:sz w:val="22"/>
          <w:szCs w:val="22"/>
          <w:lang w:val="en-US"/>
        </w:rPr>
        <w:t xml:space="preserve"> we would grow in the understanding of the richness and greatness of life in Christ; that we, as God’s people would walk in this assurance of God’s presence every day.</w:t>
      </w:r>
    </w:p>
    <w:p w:rsidR="00AB1BB1" w:rsidRPr="00516BBC" w:rsidRDefault="00AB1BB1" w:rsidP="00AB1BB1">
      <w:pPr>
        <w:numPr>
          <w:ilvl w:val="0"/>
          <w:numId w:val="11"/>
        </w:numPr>
        <w:jc w:val="both"/>
        <w:rPr>
          <w:rFonts w:ascii="Calibri" w:hAnsi="Calibri"/>
          <w:b/>
          <w:sz w:val="22"/>
          <w:szCs w:val="22"/>
          <w:lang w:val="en-US"/>
        </w:rPr>
      </w:pPr>
      <w:r w:rsidRPr="00516BBC">
        <w:rPr>
          <w:rFonts w:ascii="Calibri" w:hAnsi="Calibri"/>
          <w:sz w:val="22"/>
          <w:szCs w:val="22"/>
          <w:lang w:val="en-US"/>
        </w:rPr>
        <w:t xml:space="preserve">… for a new generation of evangelists in the church, who will be able to portray the fullness of God’s kingdom and share the gospel with the power of the Holy Spirit and wisdom from above. </w:t>
      </w:r>
    </w:p>
    <w:p w:rsidR="00493A5C" w:rsidRDefault="00AB1BB1" w:rsidP="004846DC">
      <w:pPr>
        <w:numPr>
          <w:ilvl w:val="0"/>
          <w:numId w:val="11"/>
        </w:numPr>
        <w:jc w:val="both"/>
        <w:rPr>
          <w:rFonts w:ascii="Calibri" w:hAnsi="Calibri"/>
          <w:sz w:val="22"/>
          <w:szCs w:val="22"/>
          <w:lang w:val="en-US"/>
        </w:rPr>
      </w:pPr>
      <w:r w:rsidRPr="00493A5C">
        <w:rPr>
          <w:rFonts w:ascii="Calibri" w:hAnsi="Calibri"/>
          <w:sz w:val="22"/>
          <w:szCs w:val="22"/>
          <w:lang w:val="en-US"/>
        </w:rPr>
        <w:t xml:space="preserve">… </w:t>
      </w:r>
      <w:proofErr w:type="gramStart"/>
      <w:r w:rsidRPr="00493A5C">
        <w:rPr>
          <w:rFonts w:ascii="Calibri" w:hAnsi="Calibri"/>
          <w:sz w:val="22"/>
          <w:szCs w:val="22"/>
          <w:lang w:val="en-US"/>
        </w:rPr>
        <w:t>that</w:t>
      </w:r>
      <w:proofErr w:type="gramEnd"/>
      <w:r w:rsidRPr="00493A5C">
        <w:rPr>
          <w:rFonts w:ascii="Calibri" w:hAnsi="Calibri"/>
          <w:sz w:val="22"/>
          <w:szCs w:val="22"/>
          <w:lang w:val="en-US"/>
        </w:rPr>
        <w:t xml:space="preserve"> in this next year, your church would be able to rejoice over more people, who have accepted the invitation of the Father and believe in his Son.</w:t>
      </w:r>
    </w:p>
    <w:p w:rsidR="00AB1BB1" w:rsidRDefault="00AB1BB1" w:rsidP="004846DC">
      <w:pPr>
        <w:numPr>
          <w:ilvl w:val="0"/>
          <w:numId w:val="11"/>
        </w:numPr>
        <w:jc w:val="both"/>
        <w:rPr>
          <w:rFonts w:ascii="Calibri" w:hAnsi="Calibri"/>
          <w:sz w:val="22"/>
          <w:szCs w:val="22"/>
          <w:lang w:val="en-US"/>
        </w:rPr>
      </w:pPr>
      <w:r w:rsidRPr="00493A5C">
        <w:rPr>
          <w:rFonts w:ascii="Calibri" w:hAnsi="Calibri"/>
          <w:sz w:val="22"/>
          <w:szCs w:val="22"/>
          <w:lang w:val="en-US"/>
        </w:rPr>
        <w:t xml:space="preserve">… </w:t>
      </w:r>
      <w:proofErr w:type="gramStart"/>
      <w:r w:rsidRPr="00493A5C">
        <w:rPr>
          <w:rFonts w:ascii="Calibri" w:hAnsi="Calibri"/>
          <w:sz w:val="22"/>
          <w:szCs w:val="22"/>
          <w:lang w:val="en-US"/>
        </w:rPr>
        <w:t>for</w:t>
      </w:r>
      <w:proofErr w:type="gramEnd"/>
      <w:r w:rsidRPr="00493A5C">
        <w:rPr>
          <w:rFonts w:ascii="Calibri" w:hAnsi="Calibri"/>
          <w:sz w:val="22"/>
          <w:szCs w:val="22"/>
          <w:lang w:val="en-US"/>
        </w:rPr>
        <w:t xml:space="preserve"> your loved ones who are dead spiritually and your desire for them to have spiritual life</w:t>
      </w:r>
      <w:r w:rsidR="00493A5C">
        <w:rPr>
          <w:rFonts w:ascii="Calibri" w:hAnsi="Calibri"/>
          <w:sz w:val="22"/>
          <w:szCs w:val="22"/>
          <w:lang w:val="en-US"/>
        </w:rPr>
        <w:t>.</w:t>
      </w:r>
    </w:p>
    <w:p w:rsidR="00493A5C" w:rsidRDefault="00493A5C" w:rsidP="00493A5C">
      <w:pPr>
        <w:jc w:val="both"/>
        <w:rPr>
          <w:rFonts w:ascii="Calibri" w:hAnsi="Calibri"/>
          <w:sz w:val="22"/>
          <w:szCs w:val="22"/>
          <w:lang w:val="en-US"/>
        </w:rPr>
      </w:pPr>
    </w:p>
    <w:p w:rsidR="00800979" w:rsidRDefault="00800979">
      <w:pPr>
        <w:spacing w:after="160" w:line="259" w:lineRule="auto"/>
        <w:rPr>
          <w:rStyle w:val="IntenseReference"/>
        </w:rPr>
      </w:pPr>
      <w:r>
        <w:rPr>
          <w:rStyle w:val="IntenseReference"/>
        </w:rPr>
        <w:br w:type="page"/>
      </w:r>
    </w:p>
    <w:p w:rsidR="00493A5C" w:rsidRPr="00493A5C" w:rsidRDefault="00493A5C" w:rsidP="00493A5C">
      <w:pPr>
        <w:jc w:val="both"/>
        <w:rPr>
          <w:rStyle w:val="IntenseReference"/>
        </w:rPr>
      </w:pPr>
      <w:r w:rsidRPr="00493A5C">
        <w:rPr>
          <w:rStyle w:val="IntenseReference"/>
        </w:rPr>
        <w:lastRenderedPageBreak/>
        <w:t>Sunday – Church Service for the prodigal sons</w:t>
      </w:r>
    </w:p>
    <w:p w:rsidR="00493A5C" w:rsidRPr="00516BBC" w:rsidRDefault="00493A5C" w:rsidP="00493A5C">
      <w:pPr>
        <w:jc w:val="both"/>
        <w:rPr>
          <w:rFonts w:ascii="Calibri" w:hAnsi="Calibri"/>
          <w:sz w:val="22"/>
          <w:szCs w:val="22"/>
          <w:lang w:val="en-US"/>
        </w:rPr>
      </w:pPr>
    </w:p>
    <w:p w:rsidR="00493A5C" w:rsidRPr="00516BBC" w:rsidRDefault="00493A5C" w:rsidP="00493A5C">
      <w:pPr>
        <w:jc w:val="both"/>
        <w:rPr>
          <w:rFonts w:ascii="Calibri" w:hAnsi="Calibri"/>
          <w:sz w:val="22"/>
          <w:szCs w:val="22"/>
          <w:lang w:val="en-US"/>
        </w:rPr>
      </w:pPr>
      <w:r w:rsidRPr="00516BBC">
        <w:rPr>
          <w:rFonts w:ascii="Calibri" w:hAnsi="Calibri"/>
          <w:sz w:val="22"/>
          <w:szCs w:val="22"/>
          <w:lang w:val="en-US"/>
        </w:rPr>
        <w:t>Philippians 2:5-8</w:t>
      </w:r>
    </w:p>
    <w:p w:rsidR="00493A5C" w:rsidRPr="00516BBC" w:rsidRDefault="00493A5C" w:rsidP="00493A5C">
      <w:pPr>
        <w:jc w:val="both"/>
        <w:rPr>
          <w:rFonts w:ascii="Calibri" w:hAnsi="Calibri"/>
          <w:i/>
          <w:sz w:val="22"/>
          <w:szCs w:val="22"/>
          <w:lang w:val="en-US"/>
        </w:rPr>
      </w:pPr>
    </w:p>
    <w:p w:rsidR="00493A5C" w:rsidRPr="00516BBC" w:rsidRDefault="00493A5C" w:rsidP="00493A5C">
      <w:pPr>
        <w:jc w:val="both"/>
        <w:rPr>
          <w:rFonts w:ascii="Calibri" w:hAnsi="Calibri"/>
          <w:i/>
          <w:sz w:val="22"/>
          <w:szCs w:val="22"/>
          <w:lang w:val="en-US"/>
        </w:rPr>
      </w:pPr>
      <w:r w:rsidRPr="00516BBC">
        <w:rPr>
          <w:rFonts w:ascii="Calibri" w:hAnsi="Calibri"/>
          <w:i/>
          <w:sz w:val="22"/>
          <w:szCs w:val="22"/>
          <w:lang w:val="en-US"/>
        </w:rPr>
        <w:t>In your relationships with one another, have the same mindset as Christ Jesus:            Who, being in very nature</w:t>
      </w:r>
      <w:r w:rsidRPr="00516BBC">
        <w:rPr>
          <w:rFonts w:ascii="Calibri" w:hAnsi="Calibri"/>
          <w:i/>
          <w:sz w:val="22"/>
          <w:szCs w:val="22"/>
          <w:vertAlign w:val="superscript"/>
          <w:lang w:val="en-US"/>
        </w:rPr>
        <w:t xml:space="preserve"> </w:t>
      </w:r>
      <w:r w:rsidRPr="00516BBC">
        <w:rPr>
          <w:rFonts w:ascii="Calibri" w:hAnsi="Calibri"/>
          <w:i/>
          <w:sz w:val="22"/>
          <w:szCs w:val="22"/>
          <w:lang w:val="en-US"/>
        </w:rPr>
        <w:t>God, did not consider equality with God something to be used to his own advantage; rather, he made himself nothing by taking the very nature</w:t>
      </w:r>
      <w:r w:rsidRPr="00516BBC">
        <w:rPr>
          <w:rFonts w:ascii="Calibri" w:hAnsi="Calibri"/>
          <w:i/>
          <w:sz w:val="22"/>
          <w:szCs w:val="22"/>
          <w:vertAlign w:val="superscript"/>
          <w:lang w:val="en-US"/>
        </w:rPr>
        <w:t xml:space="preserve"> </w:t>
      </w:r>
      <w:r w:rsidRPr="00516BBC">
        <w:rPr>
          <w:rFonts w:ascii="Calibri" w:hAnsi="Calibri"/>
          <w:i/>
          <w:sz w:val="22"/>
          <w:szCs w:val="22"/>
          <w:lang w:val="en-US"/>
        </w:rPr>
        <w:t>of a servant, being made in human likeness. And being found in appearance as a man, he humbled himself by becoming obedient to death—even death on a cross!</w:t>
      </w:r>
    </w:p>
    <w:p w:rsidR="00493A5C" w:rsidRPr="00516BBC" w:rsidRDefault="00493A5C" w:rsidP="00493A5C">
      <w:pPr>
        <w:jc w:val="both"/>
        <w:rPr>
          <w:rFonts w:ascii="Calibri" w:hAnsi="Calibri"/>
          <w:sz w:val="22"/>
          <w:szCs w:val="22"/>
          <w:lang w:val="en-US"/>
        </w:rPr>
      </w:pPr>
    </w:p>
    <w:p w:rsidR="00493A5C" w:rsidRPr="00516BBC" w:rsidRDefault="00493A5C" w:rsidP="00493A5C">
      <w:pPr>
        <w:jc w:val="both"/>
        <w:rPr>
          <w:rFonts w:ascii="Calibri" w:hAnsi="Calibri"/>
          <w:sz w:val="22"/>
          <w:szCs w:val="22"/>
          <w:lang w:val="en-US"/>
        </w:rPr>
      </w:pPr>
      <w:r w:rsidRPr="00516BBC">
        <w:rPr>
          <w:rFonts w:ascii="Calibri" w:hAnsi="Calibri"/>
          <w:sz w:val="22"/>
          <w:szCs w:val="22"/>
          <w:lang w:val="en-US"/>
        </w:rPr>
        <w:t xml:space="preserve">“Jesus himself became a prodigal son for our salvation. He left the home of his heavenly Father, came to a foreign land, put away all that he had and through his cross he returned to his Father’s house. He gave up all, which his Father entrusted to him, so I could become like him and return with him to the Father’s home.” </w:t>
      </w:r>
    </w:p>
    <w:p w:rsidR="00493A5C" w:rsidRPr="00516BBC" w:rsidRDefault="00493A5C" w:rsidP="00493A5C">
      <w:pPr>
        <w:jc w:val="right"/>
        <w:rPr>
          <w:rFonts w:ascii="Calibri" w:hAnsi="Calibri"/>
          <w:sz w:val="22"/>
          <w:szCs w:val="22"/>
          <w:lang w:val="en-US"/>
        </w:rPr>
      </w:pPr>
      <w:r w:rsidRPr="00516BBC">
        <w:rPr>
          <w:rFonts w:ascii="Calibri" w:hAnsi="Calibri"/>
          <w:sz w:val="22"/>
          <w:szCs w:val="22"/>
          <w:lang w:val="en-US"/>
        </w:rPr>
        <w:t xml:space="preserve">Henri J. M. </w:t>
      </w:r>
      <w:proofErr w:type="spellStart"/>
      <w:r w:rsidRPr="00516BBC">
        <w:rPr>
          <w:rFonts w:ascii="Calibri" w:hAnsi="Calibri"/>
          <w:sz w:val="22"/>
          <w:szCs w:val="22"/>
          <w:lang w:val="en-US"/>
        </w:rPr>
        <w:t>Nouwen</w:t>
      </w:r>
      <w:proofErr w:type="spellEnd"/>
    </w:p>
    <w:p w:rsidR="00493A5C" w:rsidRPr="00516BBC" w:rsidRDefault="00493A5C" w:rsidP="00493A5C">
      <w:pPr>
        <w:jc w:val="both"/>
        <w:rPr>
          <w:rFonts w:ascii="Calibri" w:hAnsi="Calibri"/>
          <w:sz w:val="22"/>
          <w:szCs w:val="22"/>
          <w:lang w:val="en-US"/>
        </w:rPr>
      </w:pPr>
    </w:p>
    <w:p w:rsidR="00493A5C" w:rsidRPr="00516BBC" w:rsidRDefault="00493A5C" w:rsidP="00493A5C">
      <w:pPr>
        <w:jc w:val="both"/>
        <w:rPr>
          <w:rFonts w:ascii="Calibri" w:hAnsi="Calibri"/>
          <w:sz w:val="22"/>
          <w:szCs w:val="22"/>
          <w:lang w:val="en-US"/>
        </w:rPr>
      </w:pPr>
      <w:r w:rsidRPr="00516BBC">
        <w:rPr>
          <w:rFonts w:ascii="Calibri" w:hAnsi="Calibri"/>
          <w:sz w:val="22"/>
          <w:szCs w:val="22"/>
          <w:lang w:val="en-US"/>
        </w:rPr>
        <w:t xml:space="preserve">Jesus didn’t go to the cross so that we would not have to, but so that we could follow him there. Jesus came, so that he, as an obedient son, could lead </w:t>
      </w:r>
      <w:proofErr w:type="gramStart"/>
      <w:r w:rsidRPr="00516BBC">
        <w:rPr>
          <w:rFonts w:ascii="Calibri" w:hAnsi="Calibri"/>
          <w:sz w:val="22"/>
          <w:szCs w:val="22"/>
          <w:lang w:val="en-US"/>
        </w:rPr>
        <w:t>all of God’s</w:t>
      </w:r>
      <w:proofErr w:type="gramEnd"/>
      <w:r w:rsidRPr="00516BBC">
        <w:rPr>
          <w:rFonts w:ascii="Calibri" w:hAnsi="Calibri"/>
          <w:sz w:val="22"/>
          <w:szCs w:val="22"/>
          <w:lang w:val="en-US"/>
        </w:rPr>
        <w:t xml:space="preserve"> lost children home. Jesus’ home is our home as well. There is no other return and no other way to the Father except through him and his return. </w:t>
      </w:r>
    </w:p>
    <w:p w:rsidR="00493A5C" w:rsidRPr="00516BBC" w:rsidRDefault="00493A5C" w:rsidP="00493A5C">
      <w:pPr>
        <w:jc w:val="both"/>
        <w:rPr>
          <w:rFonts w:ascii="Calibri" w:hAnsi="Calibri"/>
          <w:sz w:val="22"/>
          <w:szCs w:val="22"/>
          <w:lang w:val="en-US"/>
        </w:rPr>
      </w:pPr>
    </w:p>
    <w:p w:rsidR="00493A5C" w:rsidRPr="00516BBC" w:rsidRDefault="00493A5C" w:rsidP="00493A5C">
      <w:pPr>
        <w:jc w:val="both"/>
        <w:rPr>
          <w:rFonts w:ascii="Calibri" w:hAnsi="Calibri"/>
          <w:sz w:val="22"/>
          <w:szCs w:val="22"/>
          <w:lang w:val="en-US"/>
        </w:rPr>
      </w:pPr>
      <w:r w:rsidRPr="00516BBC">
        <w:rPr>
          <w:rFonts w:ascii="Calibri" w:hAnsi="Calibri"/>
          <w:sz w:val="22"/>
          <w:szCs w:val="22"/>
          <w:lang w:val="en-US"/>
        </w:rPr>
        <w:t>On pieces of paper, write the names of all of your prodigal sons, of all of those who for different reasons left God or who do not know him – your children, friends, parents and partners. Bring them to the cross that is hanging in your church or chapel and ask God:</w:t>
      </w:r>
    </w:p>
    <w:p w:rsidR="00493A5C" w:rsidRPr="00516BBC" w:rsidRDefault="00493A5C" w:rsidP="00493A5C">
      <w:pPr>
        <w:jc w:val="both"/>
        <w:rPr>
          <w:rFonts w:ascii="Calibri" w:hAnsi="Calibri"/>
          <w:b/>
          <w:sz w:val="22"/>
          <w:szCs w:val="22"/>
          <w:lang w:val="en-US"/>
        </w:rPr>
      </w:pPr>
    </w:p>
    <w:p w:rsidR="00493A5C" w:rsidRPr="00516BBC" w:rsidRDefault="00493A5C" w:rsidP="00493A5C">
      <w:pPr>
        <w:jc w:val="both"/>
        <w:rPr>
          <w:rFonts w:ascii="Calibri" w:hAnsi="Calibri"/>
          <w:b/>
          <w:sz w:val="22"/>
          <w:szCs w:val="22"/>
          <w:lang w:val="en-US"/>
        </w:rPr>
      </w:pPr>
      <w:r w:rsidRPr="00516BBC">
        <w:rPr>
          <w:rFonts w:ascii="Calibri" w:hAnsi="Calibri"/>
          <w:b/>
          <w:sz w:val="22"/>
          <w:szCs w:val="22"/>
          <w:lang w:val="en-US"/>
        </w:rPr>
        <w:t>Prayer for our prodigal sons</w:t>
      </w:r>
    </w:p>
    <w:p w:rsidR="00493A5C" w:rsidRPr="00516BBC" w:rsidRDefault="00493A5C" w:rsidP="00493A5C">
      <w:pPr>
        <w:jc w:val="both"/>
        <w:rPr>
          <w:rFonts w:ascii="Calibri" w:hAnsi="Calibri"/>
          <w:sz w:val="22"/>
          <w:szCs w:val="22"/>
          <w:lang w:val="en-US"/>
        </w:rPr>
      </w:pPr>
      <w:r w:rsidRPr="00516BBC">
        <w:rPr>
          <w:rFonts w:ascii="Calibri" w:hAnsi="Calibri"/>
          <w:sz w:val="22"/>
          <w:szCs w:val="22"/>
          <w:lang w:val="en-US"/>
        </w:rPr>
        <w:t>Lord, only you know where our prodigal sons are. Not only physically, but also in their hearts, thoughts and spirit. No one can hide from you and who is so lost that you can’t find him?</w:t>
      </w:r>
    </w:p>
    <w:p w:rsidR="00493A5C" w:rsidRPr="00516BBC" w:rsidRDefault="00493A5C" w:rsidP="00493A5C">
      <w:pPr>
        <w:jc w:val="both"/>
        <w:rPr>
          <w:rFonts w:ascii="Calibri" w:hAnsi="Calibri"/>
          <w:sz w:val="22"/>
          <w:szCs w:val="22"/>
          <w:lang w:val="en-US"/>
        </w:rPr>
      </w:pPr>
      <w:r w:rsidRPr="00516BBC">
        <w:rPr>
          <w:rFonts w:ascii="Calibri" w:hAnsi="Calibri"/>
          <w:sz w:val="22"/>
          <w:szCs w:val="22"/>
          <w:lang w:val="en-US"/>
        </w:rPr>
        <w:t xml:space="preserve">We pray for them Lord, bring them home – not only to us, not even foremost to us, but to yourself. Forgive us as parents, friends or churches, if we have helped or encouraged their departure, or if we are making their return more difficult. </w:t>
      </w:r>
    </w:p>
    <w:p w:rsidR="00493A5C" w:rsidRPr="00516BBC" w:rsidRDefault="00493A5C" w:rsidP="00493A5C">
      <w:pPr>
        <w:jc w:val="both"/>
        <w:rPr>
          <w:rFonts w:ascii="Calibri" w:hAnsi="Calibri"/>
          <w:sz w:val="22"/>
          <w:szCs w:val="22"/>
          <w:lang w:val="en-US"/>
        </w:rPr>
      </w:pPr>
      <w:r w:rsidRPr="00516BBC">
        <w:rPr>
          <w:rFonts w:ascii="Calibri" w:hAnsi="Calibri"/>
          <w:sz w:val="22"/>
          <w:szCs w:val="22"/>
          <w:lang w:val="en-US"/>
        </w:rPr>
        <w:t xml:space="preserve">No matter where they are and no matter what they are doing, touch their lives, </w:t>
      </w:r>
      <w:proofErr w:type="gramStart"/>
      <w:r w:rsidRPr="00516BBC">
        <w:rPr>
          <w:rFonts w:ascii="Calibri" w:hAnsi="Calibri"/>
          <w:sz w:val="22"/>
          <w:szCs w:val="22"/>
          <w:lang w:val="en-US"/>
        </w:rPr>
        <w:t>And</w:t>
      </w:r>
      <w:proofErr w:type="gramEnd"/>
      <w:r w:rsidRPr="00516BBC">
        <w:rPr>
          <w:rFonts w:ascii="Calibri" w:hAnsi="Calibri"/>
          <w:sz w:val="22"/>
          <w:szCs w:val="22"/>
          <w:lang w:val="en-US"/>
        </w:rPr>
        <w:t xml:space="preserve"> when they return home, give us the spirit of the father, not the older son.</w:t>
      </w:r>
    </w:p>
    <w:p w:rsidR="00493A5C" w:rsidRPr="00516BBC" w:rsidRDefault="00493A5C" w:rsidP="00493A5C">
      <w:pPr>
        <w:jc w:val="both"/>
        <w:rPr>
          <w:rFonts w:ascii="Calibri" w:hAnsi="Calibri"/>
          <w:sz w:val="22"/>
          <w:szCs w:val="22"/>
          <w:lang w:val="en-US"/>
        </w:rPr>
      </w:pPr>
      <w:r w:rsidRPr="00516BBC">
        <w:rPr>
          <w:rFonts w:ascii="Calibri" w:hAnsi="Calibri"/>
          <w:sz w:val="22"/>
          <w:szCs w:val="22"/>
          <w:lang w:val="en-US"/>
        </w:rPr>
        <w:t xml:space="preserve">And Lord, there are some of us, who although we have not visibly in front of the world or others left the house of our </w:t>
      </w:r>
      <w:proofErr w:type="gramStart"/>
      <w:r w:rsidRPr="00516BBC">
        <w:rPr>
          <w:rFonts w:ascii="Calibri" w:hAnsi="Calibri"/>
          <w:sz w:val="22"/>
          <w:szCs w:val="22"/>
          <w:lang w:val="en-US"/>
        </w:rPr>
        <w:t>fathers,</w:t>
      </w:r>
      <w:proofErr w:type="gramEnd"/>
      <w:r w:rsidRPr="00516BBC">
        <w:rPr>
          <w:rFonts w:ascii="Calibri" w:hAnsi="Calibri"/>
          <w:sz w:val="22"/>
          <w:szCs w:val="22"/>
          <w:lang w:val="en-US"/>
        </w:rPr>
        <w:t xml:space="preserve"> we ourselves know how far we have wandered. Please, lead us home as well.</w:t>
      </w:r>
    </w:p>
    <w:p w:rsidR="00493A5C" w:rsidRPr="00516BBC" w:rsidRDefault="00493A5C" w:rsidP="00493A5C">
      <w:pPr>
        <w:jc w:val="both"/>
        <w:rPr>
          <w:rFonts w:ascii="Calibri" w:hAnsi="Calibri"/>
          <w:sz w:val="22"/>
          <w:szCs w:val="22"/>
          <w:lang w:val="en-US"/>
        </w:rPr>
      </w:pPr>
      <w:r w:rsidRPr="00516BBC">
        <w:rPr>
          <w:rFonts w:ascii="Calibri" w:hAnsi="Calibri"/>
          <w:sz w:val="22"/>
          <w:szCs w:val="22"/>
          <w:lang w:val="en-US"/>
        </w:rPr>
        <w:t xml:space="preserve">And when we return home, be it from afar or from close by, teach us all, that in your kingdom there is sometimes a need for more than just another church service – rather we need to celebrate together that we are alive and home again. </w:t>
      </w:r>
    </w:p>
    <w:p w:rsidR="00493A5C" w:rsidRPr="00516BBC" w:rsidRDefault="00493A5C" w:rsidP="00493A5C">
      <w:pPr>
        <w:jc w:val="both"/>
        <w:rPr>
          <w:rFonts w:ascii="Calibri" w:hAnsi="Calibri"/>
          <w:sz w:val="22"/>
          <w:szCs w:val="22"/>
          <w:lang w:val="en-US"/>
        </w:rPr>
      </w:pPr>
    </w:p>
    <w:p w:rsidR="00493A5C" w:rsidRPr="00493A5C" w:rsidRDefault="00493A5C" w:rsidP="00493A5C">
      <w:pPr>
        <w:jc w:val="both"/>
        <w:rPr>
          <w:rFonts w:ascii="Calibri" w:hAnsi="Calibri"/>
          <w:sz w:val="22"/>
          <w:szCs w:val="22"/>
          <w:lang w:val="en-US"/>
        </w:rPr>
      </w:pPr>
      <w:r w:rsidRPr="00516BBC">
        <w:rPr>
          <w:rFonts w:ascii="Calibri" w:hAnsi="Calibri"/>
          <w:sz w:val="22"/>
          <w:szCs w:val="22"/>
          <w:lang w:val="en-US"/>
        </w:rPr>
        <w:t>Ame</w:t>
      </w:r>
      <w:r>
        <w:rPr>
          <w:rFonts w:ascii="Calibri" w:hAnsi="Calibri"/>
          <w:sz w:val="22"/>
          <w:szCs w:val="22"/>
          <w:lang w:val="en-US"/>
        </w:rPr>
        <w:t>n</w:t>
      </w:r>
    </w:p>
    <w:sectPr w:rsidR="00493A5C" w:rsidRPr="00493A5C" w:rsidSect="00800979">
      <w:pgSz w:w="11906" w:h="16838"/>
      <w:pgMar w:top="1247" w:right="1077" w:bottom="1247" w:left="1077" w:header="709" w:footer="709" w:gutter="0"/>
      <w:pgNumType w:start="2"/>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0C6D"/>
    <w:multiLevelType w:val="hybridMultilevel"/>
    <w:tmpl w:val="A54AB45E"/>
    <w:lvl w:ilvl="0" w:tplc="C6DA4988">
      <w:start w:val="1"/>
      <w:numFmt w:val="bullet"/>
      <w:lvlText w:val=""/>
      <w:lvlJc w:val="left"/>
      <w:pPr>
        <w:tabs>
          <w:tab w:val="num" w:pos="936"/>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ED5D69"/>
    <w:multiLevelType w:val="hybridMultilevel"/>
    <w:tmpl w:val="79285D0A"/>
    <w:lvl w:ilvl="0" w:tplc="C6DA4988">
      <w:start w:val="1"/>
      <w:numFmt w:val="bullet"/>
      <w:lvlText w:val=""/>
      <w:lvlJc w:val="left"/>
      <w:pPr>
        <w:tabs>
          <w:tab w:val="num" w:pos="576"/>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C14DAB"/>
    <w:multiLevelType w:val="hybridMultilevel"/>
    <w:tmpl w:val="F7F8B0A2"/>
    <w:lvl w:ilvl="0" w:tplc="A20AC5AC">
      <w:numFmt w:val="bullet"/>
      <w:lvlText w:val="-"/>
      <w:lvlJc w:val="left"/>
      <w:pPr>
        <w:ind w:left="720" w:hanging="360"/>
      </w:pPr>
      <w:rPr>
        <w:rFonts w:ascii="Calibri" w:eastAsia="Times New Roman" w:hAnsi="Calibri"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F55122"/>
    <w:multiLevelType w:val="hybridMultilevel"/>
    <w:tmpl w:val="ACC468DE"/>
    <w:lvl w:ilvl="0" w:tplc="C6DA4988">
      <w:start w:val="1"/>
      <w:numFmt w:val="bullet"/>
      <w:lvlText w:val=""/>
      <w:lvlJc w:val="left"/>
      <w:pPr>
        <w:tabs>
          <w:tab w:val="num" w:pos="936"/>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6D28CB"/>
    <w:multiLevelType w:val="hybridMultilevel"/>
    <w:tmpl w:val="363CF8B8"/>
    <w:lvl w:ilvl="0" w:tplc="C6DA4988">
      <w:start w:val="1"/>
      <w:numFmt w:val="bullet"/>
      <w:lvlText w:val=""/>
      <w:lvlJc w:val="left"/>
      <w:pPr>
        <w:tabs>
          <w:tab w:val="num" w:pos="936"/>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E95E07"/>
    <w:multiLevelType w:val="hybridMultilevel"/>
    <w:tmpl w:val="0F9C41AC"/>
    <w:lvl w:ilvl="0" w:tplc="C6DA4988">
      <w:start w:val="1"/>
      <w:numFmt w:val="bullet"/>
      <w:lvlText w:val=""/>
      <w:lvlJc w:val="left"/>
      <w:pPr>
        <w:tabs>
          <w:tab w:val="num" w:pos="936"/>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9566F6"/>
    <w:multiLevelType w:val="hybridMultilevel"/>
    <w:tmpl w:val="523E951C"/>
    <w:lvl w:ilvl="0" w:tplc="C6DA4988">
      <w:start w:val="1"/>
      <w:numFmt w:val="bullet"/>
      <w:lvlText w:val=""/>
      <w:lvlJc w:val="left"/>
      <w:pPr>
        <w:tabs>
          <w:tab w:val="num" w:pos="936"/>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EA0D17"/>
    <w:multiLevelType w:val="hybridMultilevel"/>
    <w:tmpl w:val="AA9EDAE6"/>
    <w:lvl w:ilvl="0" w:tplc="C6DA4988">
      <w:start w:val="1"/>
      <w:numFmt w:val="bullet"/>
      <w:lvlText w:val=""/>
      <w:lvlJc w:val="left"/>
      <w:pPr>
        <w:tabs>
          <w:tab w:val="num" w:pos="936"/>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85416A"/>
    <w:multiLevelType w:val="hybridMultilevel"/>
    <w:tmpl w:val="7F267AFC"/>
    <w:lvl w:ilvl="0" w:tplc="C6DA4988">
      <w:start w:val="1"/>
      <w:numFmt w:val="bullet"/>
      <w:lvlText w:val=""/>
      <w:lvlJc w:val="left"/>
      <w:pPr>
        <w:tabs>
          <w:tab w:val="num" w:pos="1296"/>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23F59A7"/>
    <w:multiLevelType w:val="hybridMultilevel"/>
    <w:tmpl w:val="53CE7DC2"/>
    <w:lvl w:ilvl="0" w:tplc="C6DA4988">
      <w:start w:val="1"/>
      <w:numFmt w:val="bullet"/>
      <w:lvlText w:val=""/>
      <w:lvlJc w:val="left"/>
      <w:pPr>
        <w:tabs>
          <w:tab w:val="num" w:pos="936"/>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1714FA"/>
    <w:multiLevelType w:val="hybridMultilevel"/>
    <w:tmpl w:val="A8682906"/>
    <w:lvl w:ilvl="0" w:tplc="C6DA4988">
      <w:start w:val="1"/>
      <w:numFmt w:val="bullet"/>
      <w:lvlText w:val=""/>
      <w:lvlJc w:val="left"/>
      <w:pPr>
        <w:tabs>
          <w:tab w:val="num" w:pos="936"/>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4"/>
  </w:num>
  <w:num w:numId="4">
    <w:abstractNumId w:val="9"/>
  </w:num>
  <w:num w:numId="5">
    <w:abstractNumId w:val="8"/>
  </w:num>
  <w:num w:numId="6">
    <w:abstractNumId w:val="2"/>
  </w:num>
  <w:num w:numId="7">
    <w:abstractNumId w:val="10"/>
  </w:num>
  <w:num w:numId="8">
    <w:abstractNumId w:val="3"/>
  </w:num>
  <w:num w:numId="9">
    <w:abstractNumId w:val="1"/>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AB1BB1"/>
    <w:rsid w:val="00493A5C"/>
    <w:rsid w:val="00800979"/>
    <w:rsid w:val="00A53BFA"/>
    <w:rsid w:val="00AB1BB1"/>
    <w:rsid w:val="00FA6F9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BB1"/>
    <w:pPr>
      <w:spacing w:after="0" w:line="240" w:lineRule="auto"/>
    </w:pPr>
    <w:rPr>
      <w:rFonts w:ascii="Times New Roman" w:eastAsia="Times New Roman" w:hAnsi="Times New Roman" w:cs="Times New Roman"/>
      <w:sz w:val="24"/>
      <w:szCs w:val="24"/>
      <w:lang w:val="cs-CZ" w:eastAsia="cs-CZ"/>
    </w:rPr>
  </w:style>
  <w:style w:type="paragraph" w:styleId="Heading1">
    <w:name w:val="heading 1"/>
    <w:basedOn w:val="Normal"/>
    <w:next w:val="Normal"/>
    <w:link w:val="Heading1Char"/>
    <w:qFormat/>
    <w:rsid w:val="00AB1BB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1BB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BB1"/>
    <w:rPr>
      <w:rFonts w:ascii="Cambria" w:eastAsia="Times New Roman" w:hAnsi="Cambria" w:cs="Times New Roman"/>
      <w:b/>
      <w:bCs/>
      <w:kern w:val="32"/>
      <w:sz w:val="32"/>
      <w:szCs w:val="32"/>
      <w:lang w:val="cs-CZ" w:eastAsia="cs-CZ"/>
    </w:rPr>
  </w:style>
  <w:style w:type="character" w:styleId="Strong">
    <w:name w:val="Strong"/>
    <w:basedOn w:val="DefaultParagraphFont"/>
    <w:uiPriority w:val="22"/>
    <w:qFormat/>
    <w:rsid w:val="00AB1BB1"/>
    <w:rPr>
      <w:b/>
      <w:bCs/>
    </w:rPr>
  </w:style>
  <w:style w:type="character" w:customStyle="1" w:styleId="Heading2Char">
    <w:name w:val="Heading 2 Char"/>
    <w:basedOn w:val="DefaultParagraphFont"/>
    <w:link w:val="Heading2"/>
    <w:uiPriority w:val="9"/>
    <w:rsid w:val="00AB1BB1"/>
    <w:rPr>
      <w:rFonts w:asciiTheme="majorHAnsi" w:eastAsiaTheme="majorEastAsia" w:hAnsiTheme="majorHAnsi" w:cstheme="majorBidi"/>
      <w:color w:val="2E74B5" w:themeColor="accent1" w:themeShade="BF"/>
      <w:sz w:val="26"/>
      <w:szCs w:val="26"/>
      <w:lang w:val="cs-CZ" w:eastAsia="cs-CZ"/>
    </w:rPr>
  </w:style>
  <w:style w:type="character" w:styleId="IntenseReference">
    <w:name w:val="Intense Reference"/>
    <w:basedOn w:val="DefaultParagraphFont"/>
    <w:uiPriority w:val="32"/>
    <w:qFormat/>
    <w:rsid w:val="00AB1BB1"/>
    <w:rPr>
      <w:b/>
      <w:bCs/>
      <w:smallCaps/>
      <w:color w:val="5B9BD5" w:themeColor="accent1"/>
      <w:spacing w:val="5"/>
    </w:rPr>
  </w:style>
  <w:style w:type="paragraph" w:styleId="ListParagraph">
    <w:name w:val="List Paragraph"/>
    <w:basedOn w:val="Normal"/>
    <w:uiPriority w:val="34"/>
    <w:qFormat/>
    <w:rsid w:val="00AB1BB1"/>
    <w:pPr>
      <w:ind w:left="720"/>
      <w:contextualSpacing/>
    </w:pPr>
  </w:style>
  <w:style w:type="paragraph" w:styleId="BalloonText">
    <w:name w:val="Balloon Text"/>
    <w:basedOn w:val="Normal"/>
    <w:link w:val="BalloonTextChar"/>
    <w:uiPriority w:val="99"/>
    <w:semiHidden/>
    <w:unhideWhenUsed/>
    <w:rsid w:val="00800979"/>
    <w:rPr>
      <w:rFonts w:ascii="Tahoma" w:hAnsi="Tahoma" w:cs="Tahoma"/>
      <w:sz w:val="16"/>
      <w:szCs w:val="16"/>
    </w:rPr>
  </w:style>
  <w:style w:type="character" w:customStyle="1" w:styleId="BalloonTextChar">
    <w:name w:val="Balloon Text Char"/>
    <w:basedOn w:val="DefaultParagraphFont"/>
    <w:link w:val="BalloonText"/>
    <w:uiPriority w:val="99"/>
    <w:semiHidden/>
    <w:rsid w:val="00800979"/>
    <w:rPr>
      <w:rFonts w:ascii="Tahoma" w:eastAsia="Times New Roman" w:hAnsi="Tahoma" w:cs="Tahoma"/>
      <w:sz w:val="16"/>
      <w:szCs w:val="16"/>
      <w:lang w:val="cs-CZ"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240C3-86BF-4E1F-8F3D-B676B372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4416</Words>
  <Characters>24288</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European Evangelical Alliance</dc:creator>
  <cp:keywords/>
  <dc:description/>
  <cp:lastModifiedBy>EEA - Hester Zoutman</cp:lastModifiedBy>
  <cp:revision>2</cp:revision>
  <dcterms:created xsi:type="dcterms:W3CDTF">2015-02-16T14:50:00Z</dcterms:created>
  <dcterms:modified xsi:type="dcterms:W3CDTF">2015-02-23T12:55:00Z</dcterms:modified>
</cp:coreProperties>
</file>